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4D" w:rsidRPr="005E4196" w:rsidRDefault="00D1374D" w:rsidP="00D1374D">
      <w:pPr>
        <w:spacing w:line="560" w:lineRule="exact"/>
        <w:jc w:val="right"/>
        <w:rPr>
          <w:rFonts w:eastAsia="仿宋_GB2312"/>
          <w:sz w:val="32"/>
          <w:szCs w:val="32"/>
        </w:rPr>
      </w:pPr>
      <w:r w:rsidRPr="00264A52">
        <w:rPr>
          <w:rFonts w:hint="eastAsia"/>
        </w:rPr>
        <w:t xml:space="preserve">                        </w:t>
      </w:r>
      <w:r w:rsidR="00015D4E">
        <w:rPr>
          <w:rFonts w:hint="eastAsia"/>
        </w:rPr>
        <w:t xml:space="preserve">             </w:t>
      </w:r>
      <w:r w:rsidR="00F20DB6" w:rsidRPr="007C7D9B">
        <w:rPr>
          <w:rFonts w:ascii="仿宋_GB2312" w:eastAsia="仿宋_GB2312" w:hAnsi="Calibri" w:hint="eastAsia"/>
          <w:bCs/>
          <w:kern w:val="44"/>
          <w:sz w:val="32"/>
          <w:szCs w:val="44"/>
        </w:rPr>
        <w:t>陕西咸</w:t>
      </w:r>
      <w:proofErr w:type="gramStart"/>
      <w:r w:rsidR="00F20DB6" w:rsidRPr="007C7D9B">
        <w:rPr>
          <w:rFonts w:ascii="仿宋_GB2312" w:eastAsia="仿宋_GB2312" w:hAnsi="Calibri" w:hint="eastAsia"/>
          <w:bCs/>
          <w:kern w:val="44"/>
          <w:sz w:val="32"/>
          <w:szCs w:val="44"/>
        </w:rPr>
        <w:t>沣东审服</w:t>
      </w:r>
      <w:proofErr w:type="gramEnd"/>
      <w:r w:rsidR="00F20DB6" w:rsidRPr="007C7D9B">
        <w:rPr>
          <w:rFonts w:ascii="仿宋_GB2312" w:eastAsia="仿宋_GB2312" w:hAnsi="Calibri" w:hint="eastAsia"/>
          <w:bCs/>
          <w:kern w:val="44"/>
          <w:sz w:val="32"/>
          <w:szCs w:val="44"/>
        </w:rPr>
        <w:t>准字</w:t>
      </w:r>
      <w:r>
        <w:rPr>
          <w:rFonts w:ascii="仿宋_GB2312" w:eastAsia="仿宋_GB2312" w:hint="eastAsia"/>
          <w:sz w:val="32"/>
          <w:szCs w:val="32"/>
        </w:rPr>
        <w:t>〔</w:t>
      </w:r>
      <w:r w:rsidRPr="002E4E9E">
        <w:rPr>
          <w:rFonts w:ascii="仿宋_GB2312" w:eastAsia="仿宋_GB2312" w:hint="eastAsia"/>
          <w:sz w:val="32"/>
          <w:szCs w:val="32"/>
        </w:rPr>
        <w:t>20</w:t>
      </w:r>
      <w:r>
        <w:rPr>
          <w:rFonts w:ascii="仿宋_GB2312" w:eastAsia="仿宋_GB2312" w:hint="eastAsia"/>
          <w:sz w:val="32"/>
          <w:szCs w:val="32"/>
        </w:rPr>
        <w:t>20〕</w:t>
      </w:r>
      <w:r w:rsidR="002F0242">
        <w:rPr>
          <w:rFonts w:ascii="仿宋_GB2312" w:eastAsia="仿宋_GB2312" w:hint="eastAsia"/>
          <w:sz w:val="32"/>
          <w:szCs w:val="32"/>
        </w:rPr>
        <w:t>1</w:t>
      </w:r>
      <w:r w:rsidR="00040F25">
        <w:rPr>
          <w:rFonts w:ascii="仿宋_GB2312" w:eastAsia="仿宋_GB2312" w:hint="eastAsia"/>
          <w:sz w:val="32"/>
          <w:szCs w:val="32"/>
        </w:rPr>
        <w:t>7</w:t>
      </w:r>
      <w:r w:rsidR="00015D4E">
        <w:rPr>
          <w:rFonts w:ascii="仿宋_GB2312" w:eastAsia="仿宋_GB2312" w:hint="eastAsia"/>
          <w:sz w:val="32"/>
          <w:szCs w:val="32"/>
        </w:rPr>
        <w:t>9</w:t>
      </w:r>
      <w:r w:rsidRPr="005E4196">
        <w:rPr>
          <w:rFonts w:eastAsia="仿宋_GB2312"/>
          <w:sz w:val="32"/>
          <w:szCs w:val="32"/>
        </w:rPr>
        <w:t>号</w:t>
      </w:r>
    </w:p>
    <w:p w:rsidR="007220C1" w:rsidRPr="00857F4C" w:rsidRDefault="007220C1" w:rsidP="00857F4C">
      <w:pPr>
        <w:spacing w:line="560" w:lineRule="exact"/>
        <w:ind w:firstLineChars="200" w:firstLine="640"/>
        <w:jc w:val="center"/>
        <w:rPr>
          <w:rFonts w:ascii="仿宋_GB2312" w:eastAsia="仿宋_GB2312"/>
          <w:sz w:val="32"/>
          <w:szCs w:val="32"/>
        </w:rPr>
      </w:pPr>
      <w:r w:rsidRPr="00857F4C">
        <w:rPr>
          <w:rFonts w:ascii="仿宋_GB2312" w:eastAsia="仿宋_GB2312" w:hint="eastAsia"/>
          <w:sz w:val="32"/>
          <w:szCs w:val="32"/>
        </w:rPr>
        <w:t>陕西省西咸新区</w:t>
      </w:r>
      <w:proofErr w:type="gramStart"/>
      <w:r w:rsidRPr="00857F4C">
        <w:rPr>
          <w:rFonts w:ascii="仿宋_GB2312" w:eastAsia="仿宋_GB2312" w:hint="eastAsia"/>
          <w:sz w:val="32"/>
          <w:szCs w:val="32"/>
        </w:rPr>
        <w:t>沣</w:t>
      </w:r>
      <w:proofErr w:type="gramEnd"/>
      <w:r w:rsidRPr="00857F4C">
        <w:rPr>
          <w:rFonts w:ascii="仿宋_GB2312" w:eastAsia="仿宋_GB2312" w:hint="eastAsia"/>
          <w:sz w:val="32"/>
          <w:szCs w:val="32"/>
        </w:rPr>
        <w:t>东新城行政审批与政务服务局</w:t>
      </w:r>
    </w:p>
    <w:p w:rsidR="00857F4C" w:rsidRDefault="00D1374D" w:rsidP="00857F4C">
      <w:pPr>
        <w:spacing w:line="560" w:lineRule="exact"/>
        <w:jc w:val="center"/>
        <w:rPr>
          <w:rFonts w:ascii="仿宋_GB2312" w:eastAsia="仿宋_GB2312" w:hint="eastAsia"/>
          <w:sz w:val="32"/>
          <w:szCs w:val="32"/>
        </w:rPr>
      </w:pPr>
      <w:r w:rsidRPr="00857F4C">
        <w:rPr>
          <w:rFonts w:ascii="仿宋_GB2312" w:eastAsia="仿宋_GB2312" w:hint="eastAsia"/>
          <w:sz w:val="32"/>
          <w:szCs w:val="32"/>
        </w:rPr>
        <w:t>关于</w:t>
      </w:r>
      <w:r w:rsidR="00787CEA" w:rsidRPr="00857F4C">
        <w:rPr>
          <w:rFonts w:ascii="仿宋_GB2312" w:eastAsia="仿宋_GB2312" w:hint="eastAsia"/>
          <w:sz w:val="32"/>
          <w:szCs w:val="32"/>
        </w:rPr>
        <w:t>航天亮丽电气有限责任公司智能电表及采集终端生产线</w:t>
      </w:r>
    </w:p>
    <w:p w:rsidR="00D1374D" w:rsidRPr="00857F4C" w:rsidRDefault="00787CEA" w:rsidP="00857F4C">
      <w:pPr>
        <w:spacing w:line="560" w:lineRule="exact"/>
        <w:jc w:val="center"/>
        <w:rPr>
          <w:rFonts w:ascii="仿宋_GB2312" w:eastAsia="仿宋_GB2312"/>
          <w:sz w:val="32"/>
          <w:szCs w:val="32"/>
        </w:rPr>
      </w:pPr>
      <w:r w:rsidRPr="00857F4C">
        <w:rPr>
          <w:rFonts w:ascii="仿宋_GB2312" w:eastAsia="仿宋_GB2312" w:hint="eastAsia"/>
          <w:sz w:val="32"/>
          <w:szCs w:val="32"/>
        </w:rPr>
        <w:t>建设项目</w:t>
      </w:r>
      <w:r w:rsidR="00D1374D" w:rsidRPr="00857F4C">
        <w:rPr>
          <w:rFonts w:ascii="仿宋_GB2312" w:eastAsia="仿宋_GB2312" w:hint="eastAsia"/>
          <w:sz w:val="32"/>
          <w:szCs w:val="32"/>
        </w:rPr>
        <w:t>固体废物污染防治设施竣工环保验收的批复</w:t>
      </w:r>
    </w:p>
    <w:p w:rsidR="00D1374D" w:rsidRPr="003D7F50" w:rsidRDefault="00787CEA" w:rsidP="005109A7">
      <w:pPr>
        <w:spacing w:line="560" w:lineRule="exact"/>
        <w:rPr>
          <w:rFonts w:ascii="仿宋_GB2312" w:eastAsia="仿宋_GB2312"/>
          <w:sz w:val="32"/>
          <w:szCs w:val="32"/>
        </w:rPr>
      </w:pPr>
      <w:r w:rsidRPr="00787CEA">
        <w:rPr>
          <w:rFonts w:ascii="仿宋_GB2312" w:eastAsia="仿宋_GB2312" w:hint="eastAsia"/>
          <w:sz w:val="32"/>
          <w:szCs w:val="32"/>
        </w:rPr>
        <w:t>航天亮丽电气有限责任公司</w:t>
      </w:r>
      <w:r w:rsidR="00D1374D" w:rsidRPr="003D7F50">
        <w:rPr>
          <w:rFonts w:ascii="仿宋_GB2312" w:eastAsia="仿宋_GB2312" w:hint="eastAsia"/>
          <w:sz w:val="32"/>
          <w:szCs w:val="32"/>
        </w:rPr>
        <w:t>:</w:t>
      </w:r>
    </w:p>
    <w:p w:rsidR="00D1374D" w:rsidRPr="001A380A" w:rsidRDefault="00D1374D" w:rsidP="005109A7">
      <w:pPr>
        <w:spacing w:line="560" w:lineRule="exact"/>
        <w:ind w:firstLineChars="200" w:firstLine="640"/>
        <w:rPr>
          <w:rFonts w:ascii="仿宋_GB2312" w:eastAsia="仿宋_GB2312"/>
          <w:bCs/>
          <w:sz w:val="32"/>
          <w:szCs w:val="32"/>
        </w:rPr>
      </w:pPr>
      <w:r w:rsidRPr="001A380A">
        <w:rPr>
          <w:rFonts w:ascii="仿宋_GB2312" w:eastAsia="仿宋_GB2312" w:hint="eastAsia"/>
          <w:sz w:val="32"/>
          <w:szCs w:val="32"/>
        </w:rPr>
        <w:t>你公司报来《</w:t>
      </w:r>
      <w:r w:rsidR="003412CB" w:rsidRPr="00787CEA">
        <w:rPr>
          <w:rFonts w:ascii="仿宋_GB2312" w:eastAsia="仿宋_GB2312" w:hint="eastAsia"/>
          <w:sz w:val="32"/>
          <w:szCs w:val="32"/>
        </w:rPr>
        <w:t>航天亮丽电气有限责任公司智能电表及采集终端生产线建设项目</w:t>
      </w:r>
      <w:r w:rsidRPr="001A380A">
        <w:rPr>
          <w:rFonts w:ascii="仿宋_GB2312" w:eastAsia="仿宋_GB2312" w:hint="eastAsia"/>
          <w:bCs/>
          <w:sz w:val="32"/>
          <w:szCs w:val="32"/>
        </w:rPr>
        <w:t>竣工环境保护验收报告</w:t>
      </w:r>
      <w:r w:rsidRPr="001A380A">
        <w:rPr>
          <w:rFonts w:ascii="仿宋_GB2312" w:eastAsia="仿宋_GB2312" w:hAnsiTheme="minorHAnsi" w:cs="宋体" w:hint="eastAsia"/>
          <w:kern w:val="0"/>
          <w:sz w:val="32"/>
          <w:szCs w:val="32"/>
        </w:rPr>
        <w:t>（固体废弃物部分）</w:t>
      </w:r>
      <w:r w:rsidRPr="001A380A">
        <w:rPr>
          <w:rFonts w:ascii="仿宋_GB2312" w:eastAsia="仿宋_GB2312" w:hint="eastAsia"/>
          <w:sz w:val="32"/>
          <w:szCs w:val="32"/>
        </w:rPr>
        <w:t>》收悉。经研究，提出验收意见如下：</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一、项目概况</w:t>
      </w:r>
    </w:p>
    <w:p w:rsidR="00D1374D" w:rsidRPr="0065780E" w:rsidRDefault="00787CEA" w:rsidP="00787CEA">
      <w:pPr>
        <w:autoSpaceDE w:val="0"/>
        <w:autoSpaceDN w:val="0"/>
        <w:spacing w:line="560" w:lineRule="exact"/>
        <w:ind w:firstLineChars="200" w:firstLine="640"/>
        <w:rPr>
          <w:rFonts w:ascii="仿宋_GB2312" w:eastAsia="仿宋_GB2312"/>
          <w:sz w:val="32"/>
          <w:szCs w:val="32"/>
        </w:rPr>
      </w:pPr>
      <w:r w:rsidRPr="00787CEA">
        <w:rPr>
          <w:rFonts w:ascii="仿宋_GB2312" w:eastAsia="仿宋_GB2312" w:hint="eastAsia"/>
          <w:sz w:val="32"/>
          <w:szCs w:val="32"/>
        </w:rPr>
        <w:t>航天亮丽电气有限责任公司智能电表及采集终端生产线建设项目</w:t>
      </w:r>
      <w:r w:rsidR="00D1374D" w:rsidRPr="001A380A">
        <w:rPr>
          <w:rFonts w:ascii="仿宋_GB2312" w:eastAsia="仿宋_GB2312" w:hint="eastAsia"/>
          <w:sz w:val="32"/>
          <w:szCs w:val="32"/>
        </w:rPr>
        <w:t>位于</w:t>
      </w:r>
      <w:proofErr w:type="gramStart"/>
      <w:r w:rsidR="00D1374D" w:rsidRPr="001A380A">
        <w:rPr>
          <w:rFonts w:ascii="仿宋_GB2312" w:eastAsia="仿宋_GB2312" w:hint="eastAsia"/>
          <w:sz w:val="32"/>
          <w:szCs w:val="32"/>
        </w:rPr>
        <w:t>沣</w:t>
      </w:r>
      <w:proofErr w:type="gramEnd"/>
      <w:r w:rsidR="00D1374D" w:rsidRPr="00E978AF">
        <w:rPr>
          <w:rFonts w:ascii="仿宋_GB2312" w:eastAsia="仿宋_GB2312" w:hint="eastAsia"/>
          <w:sz w:val="32"/>
          <w:szCs w:val="32"/>
        </w:rPr>
        <w:t>东新城</w:t>
      </w:r>
      <w:proofErr w:type="gramStart"/>
      <w:r w:rsidR="00B57867" w:rsidRPr="003769FD">
        <w:rPr>
          <w:rFonts w:ascii="仿宋_GB2312" w:eastAsia="仿宋_GB2312"/>
          <w:sz w:val="32"/>
          <w:szCs w:val="32"/>
        </w:rPr>
        <w:t>沣</w:t>
      </w:r>
      <w:proofErr w:type="gramEnd"/>
      <w:r w:rsidR="00B57867" w:rsidRPr="003769FD">
        <w:rPr>
          <w:rFonts w:ascii="仿宋_GB2312" w:eastAsia="仿宋_GB2312"/>
          <w:sz w:val="32"/>
          <w:szCs w:val="32"/>
        </w:rPr>
        <w:t>东二路502号航天科工深圳集团西北科技创新产业园1号楼</w:t>
      </w:r>
      <w:r w:rsidR="00415909" w:rsidRPr="00335AFC">
        <w:rPr>
          <w:rFonts w:ascii="仿宋_GB2312" w:eastAsia="仿宋_GB2312" w:hint="eastAsia"/>
          <w:sz w:val="32"/>
          <w:szCs w:val="32"/>
        </w:rPr>
        <w:t>。</w:t>
      </w:r>
      <w:r w:rsidR="00B57867" w:rsidRPr="003769FD">
        <w:rPr>
          <w:rFonts w:ascii="仿宋_GB2312" w:eastAsia="仿宋_GB2312" w:hint="eastAsia"/>
          <w:sz w:val="32"/>
          <w:szCs w:val="32"/>
        </w:rPr>
        <w:t>陕西省西咸新区</w:t>
      </w:r>
      <w:proofErr w:type="gramStart"/>
      <w:r w:rsidR="00B57867" w:rsidRPr="003769FD">
        <w:rPr>
          <w:rFonts w:ascii="仿宋_GB2312" w:eastAsia="仿宋_GB2312" w:hint="eastAsia"/>
          <w:sz w:val="32"/>
          <w:szCs w:val="32"/>
        </w:rPr>
        <w:t>沣</w:t>
      </w:r>
      <w:proofErr w:type="gramEnd"/>
      <w:r w:rsidR="00B57867" w:rsidRPr="003769FD">
        <w:rPr>
          <w:rFonts w:ascii="仿宋_GB2312" w:eastAsia="仿宋_GB2312" w:hint="eastAsia"/>
          <w:sz w:val="32"/>
          <w:szCs w:val="32"/>
        </w:rPr>
        <w:t>东新城行政审批与政务服务局</w:t>
      </w:r>
      <w:r w:rsidR="00415909" w:rsidRPr="00335AFC">
        <w:rPr>
          <w:rFonts w:ascii="仿宋_GB2312" w:eastAsia="仿宋_GB2312" w:hint="eastAsia"/>
          <w:sz w:val="32"/>
          <w:szCs w:val="32"/>
        </w:rPr>
        <w:t>以</w:t>
      </w:r>
      <w:r w:rsidR="00B57867" w:rsidRPr="003769FD">
        <w:rPr>
          <w:rFonts w:ascii="仿宋_GB2312" w:eastAsia="仿宋_GB2312" w:hint="eastAsia"/>
          <w:sz w:val="32"/>
          <w:szCs w:val="32"/>
        </w:rPr>
        <w:t>陕西咸</w:t>
      </w:r>
      <w:proofErr w:type="gramStart"/>
      <w:r w:rsidR="00B57867" w:rsidRPr="003769FD">
        <w:rPr>
          <w:rFonts w:ascii="仿宋_GB2312" w:eastAsia="仿宋_GB2312" w:hint="eastAsia"/>
          <w:sz w:val="32"/>
          <w:szCs w:val="32"/>
        </w:rPr>
        <w:t>沣东审服</w:t>
      </w:r>
      <w:proofErr w:type="gramEnd"/>
      <w:r w:rsidR="00B57867" w:rsidRPr="003769FD">
        <w:rPr>
          <w:rFonts w:ascii="仿宋_GB2312" w:eastAsia="仿宋_GB2312" w:hint="eastAsia"/>
          <w:sz w:val="32"/>
          <w:szCs w:val="32"/>
        </w:rPr>
        <w:t>准字</w:t>
      </w:r>
      <w:r w:rsidR="00F95B67" w:rsidRPr="00335AFC">
        <w:rPr>
          <w:rFonts w:ascii="仿宋_GB2312" w:eastAsia="仿宋_GB2312" w:hint="eastAsia"/>
          <w:sz w:val="32"/>
          <w:szCs w:val="32"/>
        </w:rPr>
        <w:t>〔201</w:t>
      </w:r>
      <w:r w:rsidR="00F95B67">
        <w:rPr>
          <w:rFonts w:ascii="仿宋_GB2312" w:eastAsia="仿宋_GB2312" w:hint="eastAsia"/>
          <w:sz w:val="32"/>
          <w:szCs w:val="32"/>
        </w:rPr>
        <w:t>9</w:t>
      </w:r>
      <w:r w:rsidR="00F95B67" w:rsidRPr="00335AFC">
        <w:rPr>
          <w:rFonts w:ascii="仿宋_GB2312" w:eastAsia="仿宋_GB2312" w:hint="eastAsia"/>
          <w:sz w:val="32"/>
          <w:szCs w:val="32"/>
        </w:rPr>
        <w:t>〕</w:t>
      </w:r>
      <w:r w:rsidR="00B57867" w:rsidRPr="003769FD">
        <w:rPr>
          <w:rFonts w:ascii="仿宋_GB2312" w:eastAsia="仿宋_GB2312" w:hint="eastAsia"/>
          <w:sz w:val="32"/>
          <w:szCs w:val="32"/>
        </w:rPr>
        <w:t>261</w:t>
      </w:r>
      <w:r w:rsidR="00B57867" w:rsidRPr="003769FD">
        <w:rPr>
          <w:rFonts w:ascii="仿宋_GB2312" w:eastAsia="仿宋_GB2312"/>
          <w:sz w:val="32"/>
          <w:szCs w:val="32"/>
        </w:rPr>
        <w:t>号</w:t>
      </w:r>
      <w:r w:rsidR="00415909" w:rsidRPr="00335AFC">
        <w:rPr>
          <w:rFonts w:ascii="仿宋_GB2312" w:eastAsia="仿宋_GB2312" w:hint="eastAsia"/>
          <w:sz w:val="32"/>
          <w:szCs w:val="32"/>
        </w:rPr>
        <w:t>批复了该</w:t>
      </w:r>
      <w:proofErr w:type="gramStart"/>
      <w:r w:rsidR="00415909" w:rsidRPr="00335AFC">
        <w:rPr>
          <w:rFonts w:ascii="仿宋_GB2312" w:eastAsia="仿宋_GB2312" w:hint="eastAsia"/>
          <w:sz w:val="32"/>
          <w:szCs w:val="32"/>
        </w:rPr>
        <w:t>项目环</w:t>
      </w:r>
      <w:proofErr w:type="gramEnd"/>
      <w:r w:rsidR="00415909" w:rsidRPr="00335AFC">
        <w:rPr>
          <w:rFonts w:ascii="仿宋_GB2312" w:eastAsia="仿宋_GB2312" w:hint="eastAsia"/>
          <w:sz w:val="32"/>
          <w:szCs w:val="32"/>
        </w:rPr>
        <w:t>评文件。</w:t>
      </w:r>
      <w:r w:rsidR="00415909">
        <w:rPr>
          <w:rFonts w:ascii="方正仿宋简体" w:eastAsia="方正仿宋简体" w:hint="eastAsia"/>
          <w:bCs/>
          <w:sz w:val="32"/>
          <w:szCs w:val="32"/>
        </w:rPr>
        <w:t>项目</w:t>
      </w:r>
      <w:r w:rsidR="00E71A16" w:rsidRPr="004F4BD5">
        <w:rPr>
          <w:rFonts w:ascii="仿宋_GB2312" w:eastAsia="仿宋_GB2312" w:hint="eastAsia"/>
          <w:bCs/>
          <w:sz w:val="32"/>
          <w:szCs w:val="32"/>
        </w:rPr>
        <w:t>实际</w:t>
      </w:r>
      <w:r w:rsidR="00523550" w:rsidRPr="004F4BD5">
        <w:rPr>
          <w:rFonts w:ascii="仿宋_GB2312" w:eastAsia="仿宋_GB2312" w:hint="eastAsia"/>
          <w:bCs/>
          <w:sz w:val="32"/>
          <w:szCs w:val="32"/>
        </w:rPr>
        <w:t>总占地面积</w:t>
      </w:r>
      <w:r w:rsidR="006431D8">
        <w:rPr>
          <w:rFonts w:ascii="仿宋_GB2312" w:eastAsia="仿宋_GB2312" w:hint="eastAsia"/>
          <w:bCs/>
          <w:sz w:val="32"/>
          <w:szCs w:val="32"/>
        </w:rPr>
        <w:t>2486</w:t>
      </w:r>
      <w:r w:rsidR="00523550" w:rsidRPr="008B135F">
        <w:rPr>
          <w:rFonts w:eastAsia="仿宋_GB2312"/>
          <w:sz w:val="32"/>
          <w:szCs w:val="32"/>
        </w:rPr>
        <w:t>m</w:t>
      </w:r>
      <w:r w:rsidR="00523550" w:rsidRPr="00522840">
        <w:rPr>
          <w:rFonts w:eastAsia="仿宋_GB2312"/>
          <w:sz w:val="32"/>
          <w:szCs w:val="32"/>
          <w:vertAlign w:val="superscript"/>
        </w:rPr>
        <w:t>2</w:t>
      </w:r>
      <w:r w:rsidR="00CC10DC" w:rsidRPr="001A380A">
        <w:rPr>
          <w:rFonts w:ascii="仿宋_GB2312" w:eastAsia="仿宋_GB2312" w:hint="eastAsia"/>
          <w:bCs/>
          <w:sz w:val="32"/>
          <w:szCs w:val="32"/>
        </w:rPr>
        <w:t>，</w:t>
      </w:r>
      <w:r w:rsidR="0085138B">
        <w:rPr>
          <w:rFonts w:ascii="仿宋_GB2312" w:eastAsia="仿宋_GB2312" w:hint="eastAsia"/>
          <w:bCs/>
          <w:sz w:val="32"/>
          <w:szCs w:val="32"/>
        </w:rPr>
        <w:t>总</w:t>
      </w:r>
      <w:r w:rsidR="001A7CB2" w:rsidRPr="001A7CB2">
        <w:rPr>
          <w:rFonts w:ascii="仿宋_GB2312" w:eastAsia="仿宋_GB2312"/>
          <w:bCs/>
          <w:sz w:val="32"/>
          <w:szCs w:val="32"/>
        </w:rPr>
        <w:t>建筑面积12430</w:t>
      </w:r>
      <w:r w:rsidR="001A7CB2" w:rsidRPr="001A7CB2">
        <w:rPr>
          <w:rFonts w:eastAsia="仿宋_GB2312"/>
          <w:sz w:val="32"/>
          <w:szCs w:val="32"/>
        </w:rPr>
        <w:t xml:space="preserve"> </w:t>
      </w:r>
      <w:r w:rsidR="001A7CB2" w:rsidRPr="008B135F">
        <w:rPr>
          <w:rFonts w:eastAsia="仿宋_GB2312"/>
          <w:sz w:val="32"/>
          <w:szCs w:val="32"/>
        </w:rPr>
        <w:t>m</w:t>
      </w:r>
      <w:r w:rsidR="001A7CB2" w:rsidRPr="00522840">
        <w:rPr>
          <w:rFonts w:eastAsia="仿宋_GB2312"/>
          <w:sz w:val="32"/>
          <w:szCs w:val="32"/>
          <w:vertAlign w:val="superscript"/>
        </w:rPr>
        <w:t>2</w:t>
      </w:r>
      <w:r w:rsidR="0039423C" w:rsidRPr="001A380A">
        <w:rPr>
          <w:rFonts w:ascii="仿宋_GB2312" w:eastAsia="仿宋_GB2312" w:hint="eastAsia"/>
          <w:bCs/>
          <w:sz w:val="32"/>
          <w:szCs w:val="32"/>
        </w:rPr>
        <w:t>，</w:t>
      </w:r>
      <w:r w:rsidR="00CC10DC" w:rsidRPr="001A380A">
        <w:rPr>
          <w:rFonts w:ascii="仿宋_GB2312" w:eastAsia="仿宋_GB2312" w:hint="eastAsia"/>
          <w:bCs/>
          <w:sz w:val="32"/>
          <w:szCs w:val="32"/>
        </w:rPr>
        <w:t>主要包</w:t>
      </w:r>
      <w:r w:rsidR="00CC10DC" w:rsidRPr="00156604">
        <w:rPr>
          <w:rFonts w:ascii="仿宋_GB2312" w:eastAsia="仿宋_GB2312" w:hint="eastAsia"/>
          <w:sz w:val="32"/>
          <w:szCs w:val="32"/>
        </w:rPr>
        <w:t>括</w:t>
      </w:r>
      <w:r w:rsidR="0003692E" w:rsidRPr="004F4095">
        <w:rPr>
          <w:rFonts w:ascii="仿宋_GB2312" w:eastAsia="仿宋_GB2312"/>
          <w:sz w:val="32"/>
          <w:szCs w:val="32"/>
        </w:rPr>
        <w:t>智能电能表生产线1条</w:t>
      </w:r>
      <w:r w:rsidR="00906072">
        <w:rPr>
          <w:rFonts w:ascii="仿宋_GB2312" w:eastAsia="仿宋_GB2312" w:hint="eastAsia"/>
          <w:sz w:val="32"/>
          <w:szCs w:val="32"/>
        </w:rPr>
        <w:t>、</w:t>
      </w:r>
      <w:r w:rsidR="00906072" w:rsidRPr="00906072">
        <w:rPr>
          <w:rFonts w:ascii="仿宋_GB2312" w:eastAsia="仿宋_GB2312" w:hint="eastAsia"/>
          <w:sz w:val="32"/>
          <w:szCs w:val="32"/>
        </w:rPr>
        <w:t>智能采集终端生产线1条，</w:t>
      </w:r>
      <w:r w:rsidR="0003692E" w:rsidRPr="004F4095">
        <w:rPr>
          <w:rFonts w:ascii="仿宋_GB2312" w:eastAsia="仿宋_GB2312"/>
          <w:sz w:val="32"/>
          <w:szCs w:val="32"/>
        </w:rPr>
        <w:t>主要配套5台贴片设备、2台回流焊设备、1台波峰焊设备、1台选择选择性波峰焊设备</w:t>
      </w:r>
      <w:r w:rsidR="00906072" w:rsidRPr="00906072">
        <w:rPr>
          <w:rFonts w:ascii="仿宋_GB2312" w:eastAsia="仿宋_GB2312" w:hint="eastAsia"/>
          <w:sz w:val="32"/>
          <w:szCs w:val="32"/>
        </w:rPr>
        <w:t>1台AOI检测设备、1台选择性涂覆机、1台隧道式固化炉</w:t>
      </w:r>
      <w:r w:rsidR="0003692E" w:rsidRPr="004F4095">
        <w:rPr>
          <w:rFonts w:ascii="仿宋_GB2312" w:eastAsia="仿宋_GB2312"/>
          <w:sz w:val="32"/>
          <w:szCs w:val="32"/>
        </w:rPr>
        <w:t>及4条全自动校表流水线</w:t>
      </w:r>
      <w:r w:rsidR="00353EFC">
        <w:rPr>
          <w:rFonts w:ascii="仿宋_GB2312" w:eastAsia="仿宋_GB2312" w:hint="eastAsia"/>
          <w:sz w:val="32"/>
          <w:szCs w:val="32"/>
        </w:rPr>
        <w:t>。</w:t>
      </w:r>
      <w:r w:rsidR="00156604" w:rsidRPr="00156604">
        <w:rPr>
          <w:rFonts w:ascii="仿宋_GB2312" w:eastAsia="仿宋_GB2312" w:hint="eastAsia"/>
          <w:sz w:val="32"/>
          <w:szCs w:val="32"/>
        </w:rPr>
        <w:t>项目</w:t>
      </w:r>
      <w:r w:rsidR="0085138B" w:rsidRPr="0085138B">
        <w:rPr>
          <w:rFonts w:ascii="仿宋_GB2312" w:eastAsia="仿宋_GB2312"/>
          <w:sz w:val="32"/>
          <w:szCs w:val="32"/>
        </w:rPr>
        <w:t>年生产规模为生产智能采集终端2000台，生产智能电表560万只</w:t>
      </w:r>
      <w:r w:rsidR="00145CE2" w:rsidRPr="00145CE2">
        <w:rPr>
          <w:rFonts w:ascii="仿宋_GB2312" w:eastAsia="仿宋_GB2312" w:hint="eastAsia"/>
          <w:sz w:val="32"/>
          <w:szCs w:val="32"/>
        </w:rPr>
        <w:t>。</w:t>
      </w:r>
      <w:r w:rsidR="00D1374D" w:rsidRPr="00E978AF">
        <w:rPr>
          <w:rFonts w:ascii="仿宋_GB2312" w:eastAsia="仿宋_GB2312" w:hint="eastAsia"/>
          <w:sz w:val="32"/>
          <w:szCs w:val="32"/>
        </w:rPr>
        <w:t>项目实际总投资</w:t>
      </w:r>
      <w:r w:rsidR="006431D8">
        <w:rPr>
          <w:rFonts w:ascii="仿宋_GB2312" w:eastAsia="仿宋_GB2312" w:hint="eastAsia"/>
          <w:sz w:val="32"/>
          <w:szCs w:val="32"/>
        </w:rPr>
        <w:t>100</w:t>
      </w:r>
      <w:r w:rsidR="00F16926">
        <w:rPr>
          <w:rFonts w:ascii="仿宋_GB2312" w:eastAsia="仿宋_GB2312" w:hint="eastAsia"/>
          <w:sz w:val="32"/>
          <w:szCs w:val="32"/>
        </w:rPr>
        <w:t>0</w:t>
      </w:r>
      <w:r w:rsidR="00D1374D" w:rsidRPr="00E978AF">
        <w:rPr>
          <w:rFonts w:ascii="仿宋_GB2312" w:eastAsia="仿宋_GB2312" w:hint="eastAsia"/>
          <w:sz w:val="32"/>
          <w:szCs w:val="32"/>
        </w:rPr>
        <w:t>万元，其中环保投资</w:t>
      </w:r>
      <w:r w:rsidR="006431D8">
        <w:rPr>
          <w:rFonts w:ascii="仿宋_GB2312" w:eastAsia="仿宋_GB2312" w:hint="eastAsia"/>
          <w:sz w:val="32"/>
          <w:szCs w:val="32"/>
        </w:rPr>
        <w:t>22</w:t>
      </w:r>
      <w:r w:rsidR="00D1374D" w:rsidRPr="00E978AF">
        <w:rPr>
          <w:rFonts w:ascii="仿宋_GB2312" w:eastAsia="仿宋_GB2312" w:hint="eastAsia"/>
          <w:sz w:val="32"/>
          <w:szCs w:val="32"/>
        </w:rPr>
        <w:t>万元。</w:t>
      </w:r>
    </w:p>
    <w:p w:rsidR="00D1374D" w:rsidRPr="001A380A" w:rsidRDefault="00D1374D" w:rsidP="005109A7">
      <w:pPr>
        <w:spacing w:line="560" w:lineRule="exact"/>
        <w:ind w:firstLineChars="200" w:firstLine="640"/>
        <w:rPr>
          <w:rFonts w:ascii="仿宋_GB2312" w:eastAsia="仿宋_GB2312"/>
          <w:bCs/>
          <w:sz w:val="32"/>
          <w:szCs w:val="32"/>
        </w:rPr>
      </w:pPr>
      <w:r w:rsidRPr="001A380A">
        <w:rPr>
          <w:rFonts w:ascii="仿宋_GB2312" w:eastAsia="仿宋_GB2312" w:hint="eastAsia"/>
          <w:bCs/>
          <w:sz w:val="32"/>
          <w:szCs w:val="32"/>
        </w:rPr>
        <w:t>二、项目变动情况</w:t>
      </w:r>
    </w:p>
    <w:p w:rsidR="009870C8" w:rsidRPr="004F4095" w:rsidRDefault="00A74D9F" w:rsidP="005109A7">
      <w:pPr>
        <w:spacing w:line="560" w:lineRule="exact"/>
        <w:ind w:firstLineChars="200" w:firstLine="640"/>
        <w:rPr>
          <w:rFonts w:ascii="仿宋_GB2312" w:eastAsia="仿宋_GB2312"/>
          <w:bCs/>
          <w:sz w:val="32"/>
          <w:szCs w:val="32"/>
        </w:rPr>
      </w:pPr>
      <w:r w:rsidRPr="004F4095">
        <w:rPr>
          <w:rFonts w:ascii="仿宋_GB2312" w:eastAsia="仿宋_GB2312" w:hint="eastAsia"/>
          <w:bCs/>
          <w:sz w:val="32"/>
          <w:szCs w:val="32"/>
        </w:rPr>
        <w:t>临时排水去向由</w:t>
      </w:r>
      <w:r w:rsidRPr="004F4095">
        <w:rPr>
          <w:rFonts w:ascii="仿宋_GB2312" w:eastAsia="仿宋_GB2312"/>
          <w:bCs/>
          <w:sz w:val="32"/>
          <w:szCs w:val="32"/>
        </w:rPr>
        <w:t>统筹科技资源基地临时污水处理站</w:t>
      </w:r>
      <w:r w:rsidRPr="004F4095">
        <w:rPr>
          <w:rFonts w:ascii="仿宋_GB2312" w:eastAsia="仿宋_GB2312" w:hint="eastAsia"/>
          <w:bCs/>
          <w:sz w:val="32"/>
          <w:szCs w:val="32"/>
        </w:rPr>
        <w:t>变为西</w:t>
      </w:r>
      <w:r w:rsidRPr="004F4095">
        <w:rPr>
          <w:rFonts w:ascii="仿宋_GB2312" w:eastAsia="仿宋_GB2312" w:hint="eastAsia"/>
          <w:bCs/>
          <w:sz w:val="32"/>
          <w:szCs w:val="32"/>
        </w:rPr>
        <w:lastRenderedPageBreak/>
        <w:t>安市第六污水处理厂</w:t>
      </w:r>
      <w:r w:rsidR="00BE3A9C" w:rsidRPr="004F4095">
        <w:rPr>
          <w:rFonts w:ascii="仿宋_GB2312" w:eastAsia="仿宋_GB2312" w:hint="eastAsia"/>
          <w:bCs/>
          <w:sz w:val="32"/>
          <w:szCs w:val="32"/>
        </w:rPr>
        <w:t>。</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三、固体废物污染防治设施落实情况</w:t>
      </w:r>
    </w:p>
    <w:p w:rsidR="00455956" w:rsidRPr="001A380A" w:rsidRDefault="00455956" w:rsidP="005109A7">
      <w:pPr>
        <w:spacing w:line="560" w:lineRule="exact"/>
        <w:ind w:firstLineChars="200" w:firstLine="640"/>
        <w:rPr>
          <w:rFonts w:ascii="仿宋_GB2312" w:eastAsia="仿宋_GB2312"/>
          <w:bCs/>
          <w:sz w:val="32"/>
          <w:szCs w:val="32"/>
        </w:rPr>
      </w:pPr>
      <w:r w:rsidRPr="001A380A">
        <w:rPr>
          <w:rFonts w:ascii="仿宋_GB2312" w:eastAsia="仿宋_GB2312" w:hint="eastAsia"/>
          <w:bCs/>
          <w:sz w:val="32"/>
          <w:szCs w:val="32"/>
        </w:rPr>
        <w:t>固体废物暂存场所按照设计规范要求建设，各类固体废物能够按照要求存放处置。</w:t>
      </w:r>
    </w:p>
    <w:p w:rsidR="00D1374D" w:rsidRPr="001A380A" w:rsidRDefault="00D1374D" w:rsidP="005109A7">
      <w:pPr>
        <w:spacing w:line="560" w:lineRule="exact"/>
        <w:ind w:firstLineChars="200" w:firstLine="640"/>
        <w:rPr>
          <w:rFonts w:ascii="仿宋_GB2312" w:eastAsia="仿宋_GB2312"/>
          <w:bCs/>
          <w:sz w:val="32"/>
          <w:szCs w:val="32"/>
        </w:rPr>
      </w:pPr>
      <w:r w:rsidRPr="001A380A">
        <w:rPr>
          <w:rFonts w:ascii="仿宋_GB2312" w:eastAsia="仿宋_GB2312" w:hint="eastAsia"/>
          <w:bCs/>
          <w:sz w:val="32"/>
          <w:szCs w:val="32"/>
        </w:rPr>
        <w:t>四、固体废物污染防治设施运行效果</w:t>
      </w:r>
    </w:p>
    <w:p w:rsidR="005E698B" w:rsidRDefault="004A32ED" w:rsidP="005109A7">
      <w:pPr>
        <w:spacing w:line="560" w:lineRule="exact"/>
        <w:ind w:firstLineChars="200" w:firstLine="640"/>
        <w:rPr>
          <w:rFonts w:ascii="仿宋_GB2312" w:eastAsia="仿宋_GB2312"/>
          <w:bCs/>
          <w:sz w:val="32"/>
          <w:szCs w:val="32"/>
        </w:rPr>
      </w:pPr>
      <w:r w:rsidRPr="004A32ED">
        <w:rPr>
          <w:rFonts w:ascii="仿宋_GB2312" w:eastAsia="仿宋_GB2312" w:hint="eastAsia"/>
          <w:bCs/>
          <w:sz w:val="32"/>
          <w:szCs w:val="32"/>
        </w:rPr>
        <w:t>生活垃圾</w:t>
      </w:r>
      <w:r w:rsidR="00106056">
        <w:rPr>
          <w:rFonts w:ascii="仿宋_GB2312" w:eastAsia="仿宋_GB2312" w:hint="eastAsia"/>
          <w:bCs/>
          <w:sz w:val="32"/>
          <w:szCs w:val="32"/>
        </w:rPr>
        <w:t>用</w:t>
      </w:r>
      <w:r w:rsidRPr="004A32ED">
        <w:rPr>
          <w:rFonts w:ascii="仿宋_GB2312" w:eastAsia="仿宋_GB2312" w:hint="eastAsia"/>
          <w:bCs/>
          <w:sz w:val="32"/>
          <w:szCs w:val="32"/>
        </w:rPr>
        <w:t>垃圾袋分类储存，由环卫部门清运；</w:t>
      </w:r>
      <w:r w:rsidR="00690F64">
        <w:rPr>
          <w:rFonts w:ascii="仿宋_GB2312" w:eastAsia="仿宋_GB2312" w:hint="eastAsia"/>
          <w:bCs/>
          <w:sz w:val="32"/>
          <w:szCs w:val="32"/>
        </w:rPr>
        <w:t>废包装物、废纸带、</w:t>
      </w:r>
      <w:proofErr w:type="gramStart"/>
      <w:r w:rsidR="00690F64">
        <w:rPr>
          <w:rFonts w:ascii="仿宋_GB2312" w:eastAsia="仿宋_GB2312" w:hint="eastAsia"/>
          <w:bCs/>
          <w:sz w:val="32"/>
          <w:szCs w:val="32"/>
        </w:rPr>
        <w:t>废塑料盘</w:t>
      </w:r>
      <w:proofErr w:type="gramEnd"/>
      <w:r w:rsidR="00690F64">
        <w:rPr>
          <w:rFonts w:ascii="仿宋_GB2312" w:eastAsia="仿宋_GB2312" w:hint="eastAsia"/>
          <w:bCs/>
          <w:sz w:val="32"/>
          <w:szCs w:val="32"/>
        </w:rPr>
        <w:t>及废水性</w:t>
      </w:r>
      <w:r w:rsidR="007D421B">
        <w:rPr>
          <w:rFonts w:ascii="仿宋_GB2312" w:eastAsia="仿宋_GB2312" w:hint="eastAsia"/>
          <w:bCs/>
          <w:sz w:val="32"/>
          <w:szCs w:val="32"/>
        </w:rPr>
        <w:t>漆</w:t>
      </w:r>
      <w:r w:rsidR="00690F64">
        <w:rPr>
          <w:rFonts w:ascii="仿宋_GB2312" w:eastAsia="仿宋_GB2312" w:hint="eastAsia"/>
          <w:bCs/>
          <w:sz w:val="32"/>
          <w:szCs w:val="32"/>
        </w:rPr>
        <w:t>漆桶外售给回收站；废</w:t>
      </w:r>
      <w:r w:rsidR="007D421B">
        <w:rPr>
          <w:rFonts w:ascii="仿宋_GB2312" w:eastAsia="仿宋_GB2312" w:hint="eastAsia"/>
          <w:bCs/>
          <w:sz w:val="32"/>
          <w:szCs w:val="32"/>
        </w:rPr>
        <w:t>水性</w:t>
      </w:r>
      <w:r w:rsidR="00690F64">
        <w:rPr>
          <w:rFonts w:ascii="仿宋_GB2312" w:eastAsia="仿宋_GB2312" w:hint="eastAsia"/>
          <w:bCs/>
          <w:sz w:val="32"/>
          <w:szCs w:val="32"/>
        </w:rPr>
        <w:t>漆渣</w:t>
      </w:r>
      <w:r w:rsidR="00863EE3">
        <w:rPr>
          <w:rFonts w:ascii="仿宋_GB2312" w:eastAsia="仿宋_GB2312" w:hint="eastAsia"/>
          <w:bCs/>
          <w:sz w:val="32"/>
          <w:szCs w:val="32"/>
        </w:rPr>
        <w:t>、</w:t>
      </w:r>
      <w:proofErr w:type="gramStart"/>
      <w:r w:rsidR="00906072" w:rsidRPr="00906072">
        <w:rPr>
          <w:rFonts w:ascii="仿宋_GB2312" w:eastAsia="仿宋_GB2312" w:hint="eastAsia"/>
          <w:bCs/>
          <w:sz w:val="32"/>
          <w:szCs w:val="32"/>
        </w:rPr>
        <w:t>废锡膏及其</w:t>
      </w:r>
      <w:proofErr w:type="gramEnd"/>
      <w:r w:rsidR="00906072" w:rsidRPr="00906072">
        <w:rPr>
          <w:rFonts w:ascii="仿宋_GB2312" w:eastAsia="仿宋_GB2312" w:hint="eastAsia"/>
          <w:bCs/>
          <w:sz w:val="32"/>
          <w:szCs w:val="32"/>
        </w:rPr>
        <w:t>包装物交由厂家回收</w:t>
      </w:r>
      <w:r w:rsidR="00906072">
        <w:rPr>
          <w:rFonts w:ascii="仿宋_GB2312" w:eastAsia="仿宋_GB2312" w:hint="eastAsia"/>
          <w:bCs/>
          <w:sz w:val="32"/>
          <w:szCs w:val="32"/>
        </w:rPr>
        <w:t>；</w:t>
      </w:r>
      <w:proofErr w:type="gramStart"/>
      <w:r w:rsidR="00906072">
        <w:rPr>
          <w:rFonts w:ascii="仿宋_GB2312" w:eastAsia="仿宋_GB2312" w:hint="eastAsia"/>
          <w:bCs/>
          <w:sz w:val="32"/>
          <w:szCs w:val="32"/>
        </w:rPr>
        <w:t>废锡炉</w:t>
      </w:r>
      <w:proofErr w:type="gramEnd"/>
      <w:r w:rsidR="00906072">
        <w:rPr>
          <w:rFonts w:ascii="仿宋_GB2312" w:eastAsia="仿宋_GB2312" w:hint="eastAsia"/>
          <w:bCs/>
          <w:sz w:val="32"/>
          <w:szCs w:val="32"/>
        </w:rPr>
        <w:t>氧化物交由资源回收公司回收再利用</w:t>
      </w:r>
      <w:r w:rsidR="00090E0D">
        <w:rPr>
          <w:rFonts w:ascii="仿宋_GB2312" w:eastAsia="仿宋_GB2312" w:hint="eastAsia"/>
          <w:bCs/>
          <w:sz w:val="32"/>
          <w:szCs w:val="32"/>
        </w:rPr>
        <w:t>。</w:t>
      </w:r>
      <w:r w:rsidR="00090E0D" w:rsidRPr="004A32ED">
        <w:rPr>
          <w:rFonts w:ascii="仿宋_GB2312" w:eastAsia="仿宋_GB2312" w:hint="eastAsia"/>
          <w:bCs/>
          <w:sz w:val="32"/>
          <w:szCs w:val="32"/>
        </w:rPr>
        <w:t>在A座一楼东侧设置</w:t>
      </w:r>
      <w:proofErr w:type="gramStart"/>
      <w:r w:rsidR="00090E0D" w:rsidRPr="004A32ED">
        <w:rPr>
          <w:rFonts w:ascii="仿宋_GB2312" w:eastAsia="仿宋_GB2312" w:hint="eastAsia"/>
          <w:bCs/>
          <w:sz w:val="32"/>
          <w:szCs w:val="32"/>
        </w:rPr>
        <w:t>危废间</w:t>
      </w:r>
      <w:proofErr w:type="gramEnd"/>
      <w:r w:rsidR="00090E0D" w:rsidRPr="004A32ED">
        <w:rPr>
          <w:rFonts w:ascii="仿宋_GB2312" w:eastAsia="仿宋_GB2312" w:hint="eastAsia"/>
          <w:bCs/>
          <w:sz w:val="32"/>
          <w:szCs w:val="32"/>
        </w:rPr>
        <w:t>。</w:t>
      </w:r>
      <w:r w:rsidR="00106056">
        <w:rPr>
          <w:rFonts w:ascii="仿宋_GB2312" w:eastAsia="仿宋_GB2312" w:hint="eastAsia"/>
          <w:bCs/>
          <w:sz w:val="32"/>
          <w:szCs w:val="32"/>
        </w:rPr>
        <w:t>废活性炭、废过滤棉及废</w:t>
      </w:r>
      <w:r w:rsidRPr="004A32ED">
        <w:rPr>
          <w:rFonts w:ascii="仿宋_GB2312" w:eastAsia="仿宋_GB2312" w:hint="eastAsia"/>
          <w:bCs/>
          <w:sz w:val="32"/>
          <w:szCs w:val="32"/>
        </w:rPr>
        <w:t>元器件均定期交由陕西环能科技有限公司统一外运处置；废UV灯管定期交由陕西安信显像管循环处理应用有限公司统一外运处置。</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五、验收结论与后续要求</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该项目基本按照环境影响评价文件及批复要求配套建设了相应的固体废物污染防治设施。经研究，我局</w:t>
      </w:r>
      <w:r w:rsidR="00A76D86">
        <w:rPr>
          <w:rFonts w:ascii="仿宋_GB2312" w:eastAsia="仿宋_GB2312" w:hint="eastAsia"/>
          <w:sz w:val="32"/>
          <w:szCs w:val="32"/>
        </w:rPr>
        <w:t>原则</w:t>
      </w:r>
      <w:r w:rsidRPr="001A380A">
        <w:rPr>
          <w:rFonts w:ascii="仿宋_GB2312" w:eastAsia="仿宋_GB2312" w:hint="eastAsia"/>
          <w:sz w:val="32"/>
          <w:szCs w:val="32"/>
        </w:rPr>
        <w:t>同意该项目固体废物环境保护设施验收合格。对项目运行</w:t>
      </w:r>
      <w:proofErr w:type="gramStart"/>
      <w:r w:rsidRPr="001A380A">
        <w:rPr>
          <w:rFonts w:ascii="仿宋_GB2312" w:eastAsia="仿宋_GB2312" w:hint="eastAsia"/>
          <w:sz w:val="32"/>
          <w:szCs w:val="32"/>
        </w:rPr>
        <w:t>期提出</w:t>
      </w:r>
      <w:proofErr w:type="gramEnd"/>
      <w:r w:rsidRPr="001A380A">
        <w:rPr>
          <w:rFonts w:ascii="仿宋_GB2312" w:eastAsia="仿宋_GB2312" w:hint="eastAsia"/>
          <w:sz w:val="32"/>
          <w:szCs w:val="32"/>
        </w:rPr>
        <w:t>以下要求：</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（一）做好各项环保设施的日常维护和管理，保证各项环保设施处于正常的运行状态，进一步加强固废分类收集和</w:t>
      </w:r>
      <w:proofErr w:type="gramStart"/>
      <w:r w:rsidRPr="001A380A">
        <w:rPr>
          <w:rFonts w:ascii="仿宋_GB2312" w:eastAsia="仿宋_GB2312" w:hint="eastAsia"/>
          <w:sz w:val="32"/>
          <w:szCs w:val="32"/>
        </w:rPr>
        <w:t>危废</w:t>
      </w:r>
      <w:proofErr w:type="gramEnd"/>
      <w:r w:rsidRPr="001A380A">
        <w:rPr>
          <w:rFonts w:ascii="仿宋_GB2312" w:eastAsia="仿宋_GB2312" w:hint="eastAsia"/>
          <w:sz w:val="32"/>
          <w:szCs w:val="32"/>
        </w:rPr>
        <w:t>管理。</w:t>
      </w:r>
    </w:p>
    <w:p w:rsidR="00D1374D" w:rsidRPr="001A380A" w:rsidRDefault="00D1374D" w:rsidP="005109A7">
      <w:pPr>
        <w:spacing w:line="560" w:lineRule="exact"/>
        <w:ind w:firstLineChars="200" w:firstLine="640"/>
        <w:rPr>
          <w:rFonts w:ascii="仿宋_GB2312" w:eastAsia="仿宋_GB2312"/>
          <w:sz w:val="32"/>
          <w:szCs w:val="32"/>
        </w:rPr>
      </w:pPr>
      <w:r w:rsidRPr="001A380A">
        <w:rPr>
          <w:rFonts w:ascii="仿宋_GB2312" w:eastAsia="仿宋_GB2312" w:hint="eastAsia"/>
          <w:sz w:val="32"/>
          <w:szCs w:val="32"/>
        </w:rPr>
        <w:t>（二）由专人负责，加强环境管理。健全环保设施的管理规章及人员的培训工作，定期对环保设施进行保养维护，保证主体生产设备及配套环保设施的连续、稳定、高效运转，确保各项污染物稳定持续达标排放。</w:t>
      </w:r>
      <w:bookmarkStart w:id="0" w:name="_GoBack"/>
      <w:bookmarkEnd w:id="0"/>
    </w:p>
    <w:p w:rsidR="00D1374D" w:rsidRPr="001A380A" w:rsidRDefault="00D1374D" w:rsidP="005109A7">
      <w:pPr>
        <w:spacing w:line="560" w:lineRule="exact"/>
        <w:ind w:firstLineChars="200" w:firstLine="640"/>
        <w:rPr>
          <w:rFonts w:ascii="仿宋_GB2312" w:eastAsia="仿宋_GB2312"/>
          <w:sz w:val="32"/>
          <w:szCs w:val="32"/>
        </w:rPr>
      </w:pPr>
    </w:p>
    <w:p w:rsidR="00D1374D" w:rsidRPr="001A380A" w:rsidRDefault="00D1374D" w:rsidP="005109A7">
      <w:pPr>
        <w:spacing w:line="560" w:lineRule="exact"/>
        <w:ind w:firstLineChars="200" w:firstLine="640"/>
        <w:rPr>
          <w:rFonts w:ascii="仿宋_GB2312" w:eastAsia="仿宋_GB2312"/>
          <w:sz w:val="32"/>
          <w:szCs w:val="32"/>
        </w:rPr>
      </w:pPr>
    </w:p>
    <w:p w:rsidR="00D1374D" w:rsidRPr="001A380A" w:rsidRDefault="007220C1" w:rsidP="005109A7">
      <w:pPr>
        <w:spacing w:line="560" w:lineRule="exact"/>
        <w:ind w:firstLineChars="531" w:firstLine="1699"/>
        <w:jc w:val="center"/>
        <w:rPr>
          <w:rFonts w:ascii="仿宋_GB2312" w:eastAsia="仿宋_GB2312"/>
          <w:sz w:val="32"/>
          <w:szCs w:val="32"/>
        </w:rPr>
      </w:pPr>
      <w:r>
        <w:rPr>
          <w:rFonts w:ascii="仿宋_GB2312" w:eastAsia="仿宋_GB2312" w:hint="eastAsia"/>
          <w:sz w:val="32"/>
          <w:szCs w:val="32"/>
        </w:rPr>
        <w:t xml:space="preserve">  </w:t>
      </w:r>
      <w:r w:rsidR="00D1374D" w:rsidRPr="001A380A">
        <w:rPr>
          <w:rFonts w:ascii="仿宋_GB2312" w:eastAsia="仿宋_GB2312" w:hint="eastAsia"/>
          <w:sz w:val="32"/>
          <w:szCs w:val="32"/>
        </w:rPr>
        <w:t>陕西省西咸新区</w:t>
      </w:r>
      <w:proofErr w:type="gramStart"/>
      <w:r w:rsidR="00D1374D" w:rsidRPr="001A380A">
        <w:rPr>
          <w:rFonts w:ascii="仿宋_GB2312" w:eastAsia="仿宋_GB2312" w:hint="eastAsia"/>
          <w:sz w:val="32"/>
          <w:szCs w:val="32"/>
        </w:rPr>
        <w:t>沣</w:t>
      </w:r>
      <w:proofErr w:type="gramEnd"/>
      <w:r w:rsidR="00D1374D" w:rsidRPr="001A380A">
        <w:rPr>
          <w:rFonts w:ascii="仿宋_GB2312" w:eastAsia="仿宋_GB2312" w:hint="eastAsia"/>
          <w:sz w:val="32"/>
          <w:szCs w:val="32"/>
        </w:rPr>
        <w:t>东新城</w:t>
      </w:r>
      <w:r w:rsidRPr="000F1562">
        <w:rPr>
          <w:rFonts w:ascii="仿宋_GB2312" w:eastAsia="仿宋_GB2312" w:hint="eastAsia"/>
          <w:sz w:val="32"/>
          <w:szCs w:val="32"/>
        </w:rPr>
        <w:t>行政审批与政务服务局</w:t>
      </w:r>
    </w:p>
    <w:p w:rsidR="007E5C64" w:rsidRPr="001A380A" w:rsidRDefault="007220C1" w:rsidP="005109A7">
      <w:pPr>
        <w:spacing w:line="560" w:lineRule="exact"/>
        <w:ind w:firstLineChars="531" w:firstLine="1699"/>
        <w:jc w:val="center"/>
        <w:rPr>
          <w:rFonts w:ascii="仿宋_GB2312" w:eastAsia="仿宋_GB2312"/>
        </w:rPr>
      </w:pPr>
      <w:r>
        <w:rPr>
          <w:rFonts w:ascii="仿宋_GB2312" w:eastAsia="仿宋_GB2312" w:hint="eastAsia"/>
          <w:sz w:val="32"/>
          <w:szCs w:val="32"/>
        </w:rPr>
        <w:t xml:space="preserve">  </w:t>
      </w:r>
      <w:r w:rsidR="00D1374D" w:rsidRPr="001A380A">
        <w:rPr>
          <w:rFonts w:ascii="仿宋_GB2312" w:eastAsia="仿宋_GB2312" w:hint="eastAsia"/>
          <w:sz w:val="32"/>
          <w:szCs w:val="32"/>
        </w:rPr>
        <w:t>2020年</w:t>
      </w:r>
      <w:r w:rsidR="009A0DB0">
        <w:rPr>
          <w:rFonts w:ascii="仿宋_GB2312" w:eastAsia="仿宋_GB2312" w:hint="eastAsia"/>
          <w:sz w:val="32"/>
          <w:szCs w:val="32"/>
        </w:rPr>
        <w:t>8</w:t>
      </w:r>
      <w:r w:rsidR="00D1374D" w:rsidRPr="001A380A">
        <w:rPr>
          <w:rFonts w:ascii="仿宋_GB2312" w:eastAsia="仿宋_GB2312" w:hint="eastAsia"/>
          <w:sz w:val="32"/>
          <w:szCs w:val="32"/>
        </w:rPr>
        <w:t>月</w:t>
      </w:r>
      <w:r w:rsidR="00A76525">
        <w:rPr>
          <w:rFonts w:ascii="仿宋_GB2312" w:eastAsia="仿宋_GB2312" w:hint="eastAsia"/>
          <w:sz w:val="32"/>
          <w:szCs w:val="32"/>
        </w:rPr>
        <w:t>1</w:t>
      </w:r>
      <w:r w:rsidR="00E71A16">
        <w:rPr>
          <w:rFonts w:ascii="仿宋_GB2312" w:eastAsia="仿宋_GB2312" w:hint="eastAsia"/>
          <w:sz w:val="32"/>
          <w:szCs w:val="32"/>
        </w:rPr>
        <w:t>7</w:t>
      </w:r>
      <w:r w:rsidR="00D1374D" w:rsidRPr="001A380A">
        <w:rPr>
          <w:rFonts w:ascii="仿宋_GB2312" w:eastAsia="仿宋_GB2312" w:hint="eastAsia"/>
          <w:sz w:val="32"/>
          <w:szCs w:val="32"/>
        </w:rPr>
        <w:t>日</w:t>
      </w:r>
    </w:p>
    <w:sectPr w:rsidR="007E5C64" w:rsidRPr="001A380A" w:rsidSect="00C52A56">
      <w:footerReference w:type="even" r:id="rId8"/>
      <w:footerReference w:type="default" r:id="rId9"/>
      <w:pgSz w:w="11906" w:h="16838" w:code="9"/>
      <w:pgMar w:top="2098" w:right="1474" w:bottom="1985" w:left="1588" w:header="851" w:footer="1588"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CFA" w:rsidRDefault="00D12CFA" w:rsidP="001B48EF">
      <w:r>
        <w:separator/>
      </w:r>
    </w:p>
  </w:endnote>
  <w:endnote w:type="continuationSeparator" w:id="0">
    <w:p w:rsidR="00D12CFA" w:rsidRDefault="00D12CFA" w:rsidP="001B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仿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828108"/>
      <w:docPartObj>
        <w:docPartGallery w:val="Page Numbers (Bottom of Page)"/>
        <w:docPartUnique/>
      </w:docPartObj>
    </w:sdtPr>
    <w:sdtEndPr>
      <w:rPr>
        <w:sz w:val="24"/>
        <w:szCs w:val="24"/>
      </w:rPr>
    </w:sdtEndPr>
    <w:sdtContent>
      <w:p w:rsidR="001B48EF" w:rsidRDefault="001B48EF" w:rsidP="001B48EF">
        <w:pPr>
          <w:pStyle w:val="a4"/>
          <w:rPr>
            <w:sz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857F4C" w:rsidRPr="00857F4C">
          <w:rPr>
            <w:noProof/>
            <w:sz w:val="24"/>
          </w:rPr>
          <w:t>- 2 -</w:t>
        </w:r>
        <w:r w:rsidRPr="001B48EF">
          <w:rPr>
            <w:sz w:val="24"/>
            <w:szCs w:val="24"/>
          </w:rPr>
          <w:fldChar w:fldCharType="end"/>
        </w:r>
      </w:p>
    </w:sdtContent>
  </w:sdt>
  <w:p w:rsidR="001B48EF" w:rsidRDefault="001B48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7792"/>
      <w:docPartObj>
        <w:docPartGallery w:val="Page Numbers (Bottom of Page)"/>
        <w:docPartUnique/>
      </w:docPartObj>
    </w:sdtPr>
    <w:sdtEndPr>
      <w:rPr>
        <w:sz w:val="24"/>
        <w:szCs w:val="24"/>
      </w:rPr>
    </w:sdtEndPr>
    <w:sdtContent>
      <w:p w:rsidR="001B48EF" w:rsidRPr="001B48EF" w:rsidRDefault="001B48EF" w:rsidP="001B48EF">
        <w:pPr>
          <w:pStyle w:val="a4"/>
          <w:jc w:val="right"/>
          <w:rPr>
            <w:sz w:val="24"/>
            <w:szCs w:val="24"/>
          </w:rPr>
        </w:pPr>
        <w:r w:rsidRPr="001B48EF">
          <w:rPr>
            <w:sz w:val="24"/>
            <w:szCs w:val="24"/>
          </w:rPr>
          <w:fldChar w:fldCharType="begin"/>
        </w:r>
        <w:r w:rsidRPr="001B48EF">
          <w:rPr>
            <w:sz w:val="24"/>
            <w:szCs w:val="24"/>
          </w:rPr>
          <w:instrText>PAGE   \* MERGEFORMAT</w:instrText>
        </w:r>
        <w:r w:rsidRPr="001B48EF">
          <w:rPr>
            <w:sz w:val="24"/>
            <w:szCs w:val="24"/>
          </w:rPr>
          <w:fldChar w:fldCharType="separate"/>
        </w:r>
        <w:r w:rsidR="00857F4C" w:rsidRPr="00857F4C">
          <w:rPr>
            <w:noProof/>
            <w:sz w:val="24"/>
            <w:szCs w:val="24"/>
            <w:lang w:val="zh-CN"/>
          </w:rPr>
          <w:t>-</w:t>
        </w:r>
        <w:r w:rsidR="00857F4C">
          <w:rPr>
            <w:noProof/>
            <w:sz w:val="24"/>
            <w:szCs w:val="24"/>
          </w:rPr>
          <w:t xml:space="preserve"> 3 -</w:t>
        </w:r>
        <w:r w:rsidRPr="001B48EF">
          <w:rPr>
            <w:sz w:val="24"/>
            <w:szCs w:val="24"/>
          </w:rPr>
          <w:fldChar w:fldCharType="end"/>
        </w:r>
      </w:p>
    </w:sdtContent>
  </w:sdt>
  <w:p w:rsidR="001B48EF" w:rsidRDefault="001B48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CFA" w:rsidRDefault="00D12CFA" w:rsidP="001B48EF">
      <w:r>
        <w:separator/>
      </w:r>
    </w:p>
  </w:footnote>
  <w:footnote w:type="continuationSeparator" w:id="0">
    <w:p w:rsidR="00D12CFA" w:rsidRDefault="00D12CFA" w:rsidP="001B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CF"/>
    <w:rsid w:val="00003B16"/>
    <w:rsid w:val="00004DA2"/>
    <w:rsid w:val="00015D4E"/>
    <w:rsid w:val="00021461"/>
    <w:rsid w:val="00023C7A"/>
    <w:rsid w:val="0003692E"/>
    <w:rsid w:val="00040F25"/>
    <w:rsid w:val="00042CBF"/>
    <w:rsid w:val="0006703A"/>
    <w:rsid w:val="00073F15"/>
    <w:rsid w:val="000758C7"/>
    <w:rsid w:val="000836F4"/>
    <w:rsid w:val="00084480"/>
    <w:rsid w:val="000901D9"/>
    <w:rsid w:val="00090E0D"/>
    <w:rsid w:val="00093132"/>
    <w:rsid w:val="00094812"/>
    <w:rsid w:val="000A12CD"/>
    <w:rsid w:val="000B2930"/>
    <w:rsid w:val="000B5635"/>
    <w:rsid w:val="000C0680"/>
    <w:rsid w:val="000C0CD4"/>
    <w:rsid w:val="000C307B"/>
    <w:rsid w:val="000C7432"/>
    <w:rsid w:val="000C7D9B"/>
    <w:rsid w:val="000E3E36"/>
    <w:rsid w:val="000E6847"/>
    <w:rsid w:val="000F24CE"/>
    <w:rsid w:val="000F3CA6"/>
    <w:rsid w:val="000F5260"/>
    <w:rsid w:val="00101BD0"/>
    <w:rsid w:val="00106056"/>
    <w:rsid w:val="00114E36"/>
    <w:rsid w:val="0011586B"/>
    <w:rsid w:val="0012338E"/>
    <w:rsid w:val="0012440D"/>
    <w:rsid w:val="00145CE2"/>
    <w:rsid w:val="00153565"/>
    <w:rsid w:val="00156604"/>
    <w:rsid w:val="00160A0B"/>
    <w:rsid w:val="00165716"/>
    <w:rsid w:val="00165CFE"/>
    <w:rsid w:val="001706F7"/>
    <w:rsid w:val="001749AF"/>
    <w:rsid w:val="00175321"/>
    <w:rsid w:val="00177FDA"/>
    <w:rsid w:val="00182CDC"/>
    <w:rsid w:val="00185F7C"/>
    <w:rsid w:val="0019047B"/>
    <w:rsid w:val="00197501"/>
    <w:rsid w:val="001A380A"/>
    <w:rsid w:val="001A4608"/>
    <w:rsid w:val="001A7CB2"/>
    <w:rsid w:val="001B0093"/>
    <w:rsid w:val="001B32EA"/>
    <w:rsid w:val="001B48EF"/>
    <w:rsid w:val="001C351B"/>
    <w:rsid w:val="001D0EBC"/>
    <w:rsid w:val="001F2A39"/>
    <w:rsid w:val="0020268A"/>
    <w:rsid w:val="0021051E"/>
    <w:rsid w:val="002124EB"/>
    <w:rsid w:val="00214C6C"/>
    <w:rsid w:val="00216020"/>
    <w:rsid w:val="00220627"/>
    <w:rsid w:val="002262B6"/>
    <w:rsid w:val="0023151E"/>
    <w:rsid w:val="00236642"/>
    <w:rsid w:val="00241889"/>
    <w:rsid w:val="00244371"/>
    <w:rsid w:val="00245AC3"/>
    <w:rsid w:val="00254F61"/>
    <w:rsid w:val="00274613"/>
    <w:rsid w:val="002808D6"/>
    <w:rsid w:val="0028173D"/>
    <w:rsid w:val="0028324A"/>
    <w:rsid w:val="0028498D"/>
    <w:rsid w:val="00284F04"/>
    <w:rsid w:val="00291792"/>
    <w:rsid w:val="002933DA"/>
    <w:rsid w:val="00294ADF"/>
    <w:rsid w:val="00295D6C"/>
    <w:rsid w:val="002A5E91"/>
    <w:rsid w:val="002A790B"/>
    <w:rsid w:val="002B12F8"/>
    <w:rsid w:val="002B7FB0"/>
    <w:rsid w:val="002D3C18"/>
    <w:rsid w:val="002D4917"/>
    <w:rsid w:val="002D7BD6"/>
    <w:rsid w:val="002E4E9E"/>
    <w:rsid w:val="002F0242"/>
    <w:rsid w:val="00302F55"/>
    <w:rsid w:val="00305FD5"/>
    <w:rsid w:val="00306B79"/>
    <w:rsid w:val="00315B8F"/>
    <w:rsid w:val="00321D3C"/>
    <w:rsid w:val="0032420F"/>
    <w:rsid w:val="00335AFC"/>
    <w:rsid w:val="00336B45"/>
    <w:rsid w:val="003412CB"/>
    <w:rsid w:val="00346B99"/>
    <w:rsid w:val="00353EFC"/>
    <w:rsid w:val="003556C3"/>
    <w:rsid w:val="00367184"/>
    <w:rsid w:val="00370816"/>
    <w:rsid w:val="00371F02"/>
    <w:rsid w:val="0037639C"/>
    <w:rsid w:val="003769FD"/>
    <w:rsid w:val="00380919"/>
    <w:rsid w:val="00391362"/>
    <w:rsid w:val="0039423C"/>
    <w:rsid w:val="00395F4D"/>
    <w:rsid w:val="003B1244"/>
    <w:rsid w:val="003D00AE"/>
    <w:rsid w:val="003D187A"/>
    <w:rsid w:val="003D76EF"/>
    <w:rsid w:val="003D7F50"/>
    <w:rsid w:val="003E010E"/>
    <w:rsid w:val="003E138E"/>
    <w:rsid w:val="004129AA"/>
    <w:rsid w:val="00412FE4"/>
    <w:rsid w:val="00415909"/>
    <w:rsid w:val="00420D59"/>
    <w:rsid w:val="00423E6D"/>
    <w:rsid w:val="00427EB8"/>
    <w:rsid w:val="00440EAE"/>
    <w:rsid w:val="004441A3"/>
    <w:rsid w:val="0044592B"/>
    <w:rsid w:val="004507F7"/>
    <w:rsid w:val="00455956"/>
    <w:rsid w:val="004624B5"/>
    <w:rsid w:val="0046512C"/>
    <w:rsid w:val="004752BD"/>
    <w:rsid w:val="0048377E"/>
    <w:rsid w:val="00485BF9"/>
    <w:rsid w:val="00493B53"/>
    <w:rsid w:val="004977B4"/>
    <w:rsid w:val="004A2624"/>
    <w:rsid w:val="004A29A9"/>
    <w:rsid w:val="004A32ED"/>
    <w:rsid w:val="004B07AB"/>
    <w:rsid w:val="004D1DCD"/>
    <w:rsid w:val="004E6842"/>
    <w:rsid w:val="004F1080"/>
    <w:rsid w:val="004F4095"/>
    <w:rsid w:val="004F4BD5"/>
    <w:rsid w:val="0050040D"/>
    <w:rsid w:val="005032FE"/>
    <w:rsid w:val="005109A7"/>
    <w:rsid w:val="00517388"/>
    <w:rsid w:val="00522840"/>
    <w:rsid w:val="00523550"/>
    <w:rsid w:val="0052772F"/>
    <w:rsid w:val="00545B02"/>
    <w:rsid w:val="00551021"/>
    <w:rsid w:val="00554057"/>
    <w:rsid w:val="00565080"/>
    <w:rsid w:val="0056597A"/>
    <w:rsid w:val="00574285"/>
    <w:rsid w:val="0058006B"/>
    <w:rsid w:val="005819C3"/>
    <w:rsid w:val="00592E60"/>
    <w:rsid w:val="00592F05"/>
    <w:rsid w:val="005A0E98"/>
    <w:rsid w:val="005A214A"/>
    <w:rsid w:val="005A5DD1"/>
    <w:rsid w:val="005B62FA"/>
    <w:rsid w:val="005B636E"/>
    <w:rsid w:val="005C1D4B"/>
    <w:rsid w:val="005D0E85"/>
    <w:rsid w:val="005E056C"/>
    <w:rsid w:val="005E1163"/>
    <w:rsid w:val="005E698B"/>
    <w:rsid w:val="005E78F7"/>
    <w:rsid w:val="005F38BC"/>
    <w:rsid w:val="005F7E98"/>
    <w:rsid w:val="00602877"/>
    <w:rsid w:val="006053CC"/>
    <w:rsid w:val="006151EF"/>
    <w:rsid w:val="00634BAE"/>
    <w:rsid w:val="0063629E"/>
    <w:rsid w:val="00637A42"/>
    <w:rsid w:val="006431D8"/>
    <w:rsid w:val="00650D43"/>
    <w:rsid w:val="00650D45"/>
    <w:rsid w:val="00651627"/>
    <w:rsid w:val="00654119"/>
    <w:rsid w:val="00656716"/>
    <w:rsid w:val="0065780E"/>
    <w:rsid w:val="0066284C"/>
    <w:rsid w:val="00674922"/>
    <w:rsid w:val="00690F64"/>
    <w:rsid w:val="00694051"/>
    <w:rsid w:val="00695577"/>
    <w:rsid w:val="00695CD9"/>
    <w:rsid w:val="006A046D"/>
    <w:rsid w:val="006A3AB6"/>
    <w:rsid w:val="006B7559"/>
    <w:rsid w:val="006C00ED"/>
    <w:rsid w:val="006C1E9A"/>
    <w:rsid w:val="006D749F"/>
    <w:rsid w:val="006E1960"/>
    <w:rsid w:val="006E50F0"/>
    <w:rsid w:val="006E7B9F"/>
    <w:rsid w:val="006F14E0"/>
    <w:rsid w:val="006F16FF"/>
    <w:rsid w:val="0070417C"/>
    <w:rsid w:val="00713D2D"/>
    <w:rsid w:val="00721A8C"/>
    <w:rsid w:val="007220C1"/>
    <w:rsid w:val="00740C0C"/>
    <w:rsid w:val="007519D3"/>
    <w:rsid w:val="00752B9F"/>
    <w:rsid w:val="0075410E"/>
    <w:rsid w:val="007554A0"/>
    <w:rsid w:val="007571DA"/>
    <w:rsid w:val="00761416"/>
    <w:rsid w:val="0076321D"/>
    <w:rsid w:val="00766D3B"/>
    <w:rsid w:val="00767409"/>
    <w:rsid w:val="00775282"/>
    <w:rsid w:val="00787CEA"/>
    <w:rsid w:val="007928AE"/>
    <w:rsid w:val="00797745"/>
    <w:rsid w:val="007A5F89"/>
    <w:rsid w:val="007A5FAF"/>
    <w:rsid w:val="007A62DE"/>
    <w:rsid w:val="007A6E1C"/>
    <w:rsid w:val="007B08DA"/>
    <w:rsid w:val="007C2571"/>
    <w:rsid w:val="007C3680"/>
    <w:rsid w:val="007D421B"/>
    <w:rsid w:val="007E0863"/>
    <w:rsid w:val="007E5C64"/>
    <w:rsid w:val="00801FFF"/>
    <w:rsid w:val="00804691"/>
    <w:rsid w:val="008052F3"/>
    <w:rsid w:val="00811143"/>
    <w:rsid w:val="00817760"/>
    <w:rsid w:val="00823F04"/>
    <w:rsid w:val="00830D32"/>
    <w:rsid w:val="00832C4E"/>
    <w:rsid w:val="00835CAF"/>
    <w:rsid w:val="00841C7A"/>
    <w:rsid w:val="0085138B"/>
    <w:rsid w:val="00857F4C"/>
    <w:rsid w:val="00861046"/>
    <w:rsid w:val="0086257D"/>
    <w:rsid w:val="00863EE3"/>
    <w:rsid w:val="00892D2F"/>
    <w:rsid w:val="008A1EF3"/>
    <w:rsid w:val="008A2E48"/>
    <w:rsid w:val="008A492B"/>
    <w:rsid w:val="008B135F"/>
    <w:rsid w:val="008C5EB4"/>
    <w:rsid w:val="008D7122"/>
    <w:rsid w:val="008E01C2"/>
    <w:rsid w:val="009017EF"/>
    <w:rsid w:val="00906072"/>
    <w:rsid w:val="00913FAD"/>
    <w:rsid w:val="00915B90"/>
    <w:rsid w:val="00916546"/>
    <w:rsid w:val="00942F0A"/>
    <w:rsid w:val="00945B83"/>
    <w:rsid w:val="0095700B"/>
    <w:rsid w:val="00981B39"/>
    <w:rsid w:val="00983293"/>
    <w:rsid w:val="00983CF1"/>
    <w:rsid w:val="009870C8"/>
    <w:rsid w:val="009905B6"/>
    <w:rsid w:val="00991FE3"/>
    <w:rsid w:val="00997D62"/>
    <w:rsid w:val="00997F10"/>
    <w:rsid w:val="009A01C4"/>
    <w:rsid w:val="009A0DB0"/>
    <w:rsid w:val="009A30E0"/>
    <w:rsid w:val="009B43B6"/>
    <w:rsid w:val="009D1CAC"/>
    <w:rsid w:val="009D4FF2"/>
    <w:rsid w:val="009E12D4"/>
    <w:rsid w:val="009E2927"/>
    <w:rsid w:val="009F1C25"/>
    <w:rsid w:val="009F755E"/>
    <w:rsid w:val="00A0203B"/>
    <w:rsid w:val="00A03AF4"/>
    <w:rsid w:val="00A06648"/>
    <w:rsid w:val="00A15A6F"/>
    <w:rsid w:val="00A366A6"/>
    <w:rsid w:val="00A53B86"/>
    <w:rsid w:val="00A5661F"/>
    <w:rsid w:val="00A716F5"/>
    <w:rsid w:val="00A74D9F"/>
    <w:rsid w:val="00A76525"/>
    <w:rsid w:val="00A76727"/>
    <w:rsid w:val="00A76D86"/>
    <w:rsid w:val="00AA0285"/>
    <w:rsid w:val="00AA69C9"/>
    <w:rsid w:val="00AA711C"/>
    <w:rsid w:val="00AC21FC"/>
    <w:rsid w:val="00AD131F"/>
    <w:rsid w:val="00AD17C8"/>
    <w:rsid w:val="00AE3DA6"/>
    <w:rsid w:val="00AE6242"/>
    <w:rsid w:val="00AF00E6"/>
    <w:rsid w:val="00AF0EE9"/>
    <w:rsid w:val="00AF1CDF"/>
    <w:rsid w:val="00AF6B24"/>
    <w:rsid w:val="00B023DC"/>
    <w:rsid w:val="00B04C01"/>
    <w:rsid w:val="00B05947"/>
    <w:rsid w:val="00B16D25"/>
    <w:rsid w:val="00B27D9B"/>
    <w:rsid w:val="00B40F60"/>
    <w:rsid w:val="00B43291"/>
    <w:rsid w:val="00B459D5"/>
    <w:rsid w:val="00B55518"/>
    <w:rsid w:val="00B57867"/>
    <w:rsid w:val="00B57E2E"/>
    <w:rsid w:val="00B65240"/>
    <w:rsid w:val="00B73A83"/>
    <w:rsid w:val="00B76479"/>
    <w:rsid w:val="00B8277E"/>
    <w:rsid w:val="00B97B5C"/>
    <w:rsid w:val="00BA3ECB"/>
    <w:rsid w:val="00BA5FEF"/>
    <w:rsid w:val="00BA7B78"/>
    <w:rsid w:val="00BB443B"/>
    <w:rsid w:val="00BB75B7"/>
    <w:rsid w:val="00BC0F71"/>
    <w:rsid w:val="00BC3D61"/>
    <w:rsid w:val="00BD7DD3"/>
    <w:rsid w:val="00BE3A9C"/>
    <w:rsid w:val="00BE68BA"/>
    <w:rsid w:val="00BF133E"/>
    <w:rsid w:val="00C0186E"/>
    <w:rsid w:val="00C17434"/>
    <w:rsid w:val="00C209CF"/>
    <w:rsid w:val="00C219CF"/>
    <w:rsid w:val="00C23844"/>
    <w:rsid w:val="00C33CC6"/>
    <w:rsid w:val="00C43C31"/>
    <w:rsid w:val="00C504BE"/>
    <w:rsid w:val="00C519D7"/>
    <w:rsid w:val="00C52A56"/>
    <w:rsid w:val="00C53B2D"/>
    <w:rsid w:val="00C5484D"/>
    <w:rsid w:val="00C80FC6"/>
    <w:rsid w:val="00C8565D"/>
    <w:rsid w:val="00C91901"/>
    <w:rsid w:val="00CA26DD"/>
    <w:rsid w:val="00CB283B"/>
    <w:rsid w:val="00CB3045"/>
    <w:rsid w:val="00CB4934"/>
    <w:rsid w:val="00CB7B87"/>
    <w:rsid w:val="00CB7FAD"/>
    <w:rsid w:val="00CC0912"/>
    <w:rsid w:val="00CC10DC"/>
    <w:rsid w:val="00CC76BC"/>
    <w:rsid w:val="00CD264D"/>
    <w:rsid w:val="00CD2843"/>
    <w:rsid w:val="00CE2B53"/>
    <w:rsid w:val="00CE5552"/>
    <w:rsid w:val="00CF7E48"/>
    <w:rsid w:val="00D04AB9"/>
    <w:rsid w:val="00D12CFA"/>
    <w:rsid w:val="00D1374D"/>
    <w:rsid w:val="00D252AB"/>
    <w:rsid w:val="00D254A2"/>
    <w:rsid w:val="00D2572E"/>
    <w:rsid w:val="00D31FF0"/>
    <w:rsid w:val="00D403BF"/>
    <w:rsid w:val="00D422D2"/>
    <w:rsid w:val="00D43D6F"/>
    <w:rsid w:val="00D47C17"/>
    <w:rsid w:val="00D50029"/>
    <w:rsid w:val="00D516DF"/>
    <w:rsid w:val="00D536CA"/>
    <w:rsid w:val="00D54BC4"/>
    <w:rsid w:val="00D729D0"/>
    <w:rsid w:val="00D85F43"/>
    <w:rsid w:val="00D905BC"/>
    <w:rsid w:val="00D92A1F"/>
    <w:rsid w:val="00DA1D4A"/>
    <w:rsid w:val="00DB0638"/>
    <w:rsid w:val="00DB75E2"/>
    <w:rsid w:val="00DC29D4"/>
    <w:rsid w:val="00DC3587"/>
    <w:rsid w:val="00DC7B88"/>
    <w:rsid w:val="00DD620C"/>
    <w:rsid w:val="00DE1866"/>
    <w:rsid w:val="00DE3A93"/>
    <w:rsid w:val="00DE563C"/>
    <w:rsid w:val="00DF4A85"/>
    <w:rsid w:val="00DF4DB1"/>
    <w:rsid w:val="00DF542E"/>
    <w:rsid w:val="00E14989"/>
    <w:rsid w:val="00E33582"/>
    <w:rsid w:val="00E403EC"/>
    <w:rsid w:val="00E40B94"/>
    <w:rsid w:val="00E51AE5"/>
    <w:rsid w:val="00E62A7A"/>
    <w:rsid w:val="00E65BF1"/>
    <w:rsid w:val="00E67C43"/>
    <w:rsid w:val="00E71A16"/>
    <w:rsid w:val="00E71B26"/>
    <w:rsid w:val="00E77BB7"/>
    <w:rsid w:val="00E8792C"/>
    <w:rsid w:val="00E92528"/>
    <w:rsid w:val="00E970B1"/>
    <w:rsid w:val="00E974A8"/>
    <w:rsid w:val="00E978AF"/>
    <w:rsid w:val="00E97B57"/>
    <w:rsid w:val="00EA2B26"/>
    <w:rsid w:val="00EA4297"/>
    <w:rsid w:val="00EA76ED"/>
    <w:rsid w:val="00EB0CBE"/>
    <w:rsid w:val="00EB462C"/>
    <w:rsid w:val="00EC3072"/>
    <w:rsid w:val="00ED1A71"/>
    <w:rsid w:val="00EE06A7"/>
    <w:rsid w:val="00EE092E"/>
    <w:rsid w:val="00EE17B6"/>
    <w:rsid w:val="00EF0339"/>
    <w:rsid w:val="00EF2073"/>
    <w:rsid w:val="00EF7D26"/>
    <w:rsid w:val="00F06D61"/>
    <w:rsid w:val="00F13053"/>
    <w:rsid w:val="00F14A72"/>
    <w:rsid w:val="00F16926"/>
    <w:rsid w:val="00F20DB6"/>
    <w:rsid w:val="00F21355"/>
    <w:rsid w:val="00F34ECB"/>
    <w:rsid w:val="00F34F3F"/>
    <w:rsid w:val="00F403C1"/>
    <w:rsid w:val="00F5422F"/>
    <w:rsid w:val="00F54E4A"/>
    <w:rsid w:val="00F64364"/>
    <w:rsid w:val="00F6667C"/>
    <w:rsid w:val="00F753EF"/>
    <w:rsid w:val="00F80B6A"/>
    <w:rsid w:val="00F86998"/>
    <w:rsid w:val="00F92817"/>
    <w:rsid w:val="00F955AB"/>
    <w:rsid w:val="00F95B67"/>
    <w:rsid w:val="00FA5840"/>
    <w:rsid w:val="00FA6982"/>
    <w:rsid w:val="00FB086C"/>
    <w:rsid w:val="00FB2D75"/>
    <w:rsid w:val="00FB6458"/>
    <w:rsid w:val="00FC582B"/>
    <w:rsid w:val="00FD04FD"/>
    <w:rsid w:val="00FD22BA"/>
    <w:rsid w:val="00FE0DE2"/>
    <w:rsid w:val="00FE4932"/>
    <w:rsid w:val="00FF7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unhideWhenUsed/>
    <w:qFormat/>
    <w:rsid w:val="00F06D61"/>
    <w:rPr>
      <w:sz w:val="21"/>
      <w:szCs w:val="21"/>
    </w:rPr>
  </w:style>
  <w:style w:type="character" w:customStyle="1" w:styleId="Char4">
    <w:name w:val="正文缩进 Char"/>
    <w:link w:val="a8"/>
    <w:rsid w:val="0063629E"/>
    <w:rPr>
      <w:rFonts w:eastAsia="宋体"/>
    </w:rPr>
  </w:style>
  <w:style w:type="paragraph" w:styleId="a8">
    <w:name w:val="Normal Indent"/>
    <w:basedOn w:val="a"/>
    <w:link w:val="Char4"/>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styleId="ab">
    <w:name w:val="annotation subject"/>
    <w:basedOn w:val="a6"/>
    <w:next w:val="a6"/>
    <w:link w:val="Char6"/>
    <w:uiPriority w:val="99"/>
    <w:semiHidden/>
    <w:unhideWhenUsed/>
    <w:rsid w:val="000C0CD4"/>
    <w:pPr>
      <w:widowControl w:val="0"/>
      <w:adjustRightInd/>
      <w:snapToGrid/>
      <w:spacing w:line="240" w:lineRule="auto"/>
      <w:ind w:firstLineChars="0" w:firstLine="0"/>
    </w:pPr>
    <w:rPr>
      <w:rFonts w:eastAsia="宋体"/>
      <w:b/>
      <w:bCs/>
      <w:kern w:val="2"/>
      <w:sz w:val="21"/>
      <w:szCs w:val="24"/>
    </w:rPr>
  </w:style>
  <w:style w:type="character" w:customStyle="1" w:styleId="Char6">
    <w:name w:val="批注主题 Char"/>
    <w:basedOn w:val="Char3"/>
    <w:link w:val="ab"/>
    <w:uiPriority w:val="99"/>
    <w:semiHidden/>
    <w:rsid w:val="000C0CD4"/>
    <w:rPr>
      <w:rFonts w:ascii="Times New Roman" w:eastAsia="宋体" w:hAnsi="Times New Roman" w:cs="Times New Roman"/>
      <w:b/>
      <w:bCs/>
      <w:kern w:val="0"/>
      <w:sz w:val="24"/>
      <w:szCs w:val="24"/>
    </w:rPr>
  </w:style>
  <w:style w:type="paragraph" w:styleId="ac">
    <w:name w:val="Body Text Indent"/>
    <w:basedOn w:val="a"/>
    <w:link w:val="Char7"/>
    <w:uiPriority w:val="99"/>
    <w:semiHidden/>
    <w:unhideWhenUsed/>
    <w:rsid w:val="00B8277E"/>
    <w:pPr>
      <w:spacing w:after="120"/>
      <w:ind w:leftChars="200" w:left="420"/>
    </w:pPr>
  </w:style>
  <w:style w:type="character" w:customStyle="1" w:styleId="Char7">
    <w:name w:val="正文文本缩进 Char"/>
    <w:basedOn w:val="a0"/>
    <w:link w:val="ac"/>
    <w:uiPriority w:val="99"/>
    <w:semiHidden/>
    <w:rsid w:val="00B8277E"/>
    <w:rPr>
      <w:rFonts w:ascii="Times New Roman" w:eastAsia="宋体" w:hAnsi="Times New Roman" w:cs="Times New Roman"/>
      <w:szCs w:val="24"/>
    </w:rPr>
  </w:style>
  <w:style w:type="paragraph" w:styleId="2">
    <w:name w:val="Body Text First Indent 2"/>
    <w:basedOn w:val="ac"/>
    <w:link w:val="2Char"/>
    <w:uiPriority w:val="99"/>
    <w:semiHidden/>
    <w:unhideWhenUsed/>
    <w:rsid w:val="00B8277E"/>
    <w:pPr>
      <w:ind w:firstLineChars="200" w:firstLine="420"/>
    </w:pPr>
  </w:style>
  <w:style w:type="character" w:customStyle="1" w:styleId="2Char">
    <w:name w:val="正文首行缩进 2 Char"/>
    <w:basedOn w:val="Char7"/>
    <w:link w:val="2"/>
    <w:uiPriority w:val="99"/>
    <w:semiHidden/>
    <w:rsid w:val="00B8277E"/>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8EF"/>
    <w:rPr>
      <w:rFonts w:ascii="Times New Roman" w:eastAsia="宋体" w:hAnsi="Times New Roman" w:cs="Times New Roman"/>
      <w:sz w:val="18"/>
      <w:szCs w:val="18"/>
    </w:rPr>
  </w:style>
  <w:style w:type="paragraph" w:styleId="a4">
    <w:name w:val="footer"/>
    <w:basedOn w:val="a"/>
    <w:link w:val="Char0"/>
    <w:uiPriority w:val="99"/>
    <w:unhideWhenUsed/>
    <w:rsid w:val="001B48EF"/>
    <w:pPr>
      <w:tabs>
        <w:tab w:val="center" w:pos="4153"/>
        <w:tab w:val="right" w:pos="8306"/>
      </w:tabs>
      <w:snapToGrid w:val="0"/>
      <w:jc w:val="left"/>
    </w:pPr>
    <w:rPr>
      <w:sz w:val="18"/>
      <w:szCs w:val="18"/>
    </w:rPr>
  </w:style>
  <w:style w:type="character" w:customStyle="1" w:styleId="Char0">
    <w:name w:val="页脚 Char"/>
    <w:basedOn w:val="a0"/>
    <w:link w:val="a4"/>
    <w:uiPriority w:val="99"/>
    <w:rsid w:val="001B48EF"/>
    <w:rPr>
      <w:rFonts w:ascii="Times New Roman" w:eastAsia="宋体" w:hAnsi="Times New Roman" w:cs="Times New Roman"/>
      <w:sz w:val="18"/>
      <w:szCs w:val="18"/>
    </w:rPr>
  </w:style>
  <w:style w:type="paragraph" w:customStyle="1" w:styleId="Default">
    <w:name w:val="Default"/>
    <w:rsid w:val="00D31FF0"/>
    <w:pPr>
      <w:widowControl w:val="0"/>
      <w:autoSpaceDE w:val="0"/>
      <w:autoSpaceDN w:val="0"/>
      <w:adjustRightInd w:val="0"/>
    </w:pPr>
    <w:rPr>
      <w:rFonts w:ascii="宋体" w:eastAsia="宋体" w:cs="宋体"/>
      <w:color w:val="000000"/>
      <w:kern w:val="0"/>
      <w:sz w:val="24"/>
      <w:szCs w:val="24"/>
    </w:rPr>
  </w:style>
  <w:style w:type="paragraph" w:customStyle="1" w:styleId="Char1">
    <w:name w:val="Char"/>
    <w:basedOn w:val="a"/>
    <w:rsid w:val="00DE3A93"/>
    <w:pPr>
      <w:spacing w:line="360" w:lineRule="auto"/>
      <w:ind w:firstLineChars="200" w:firstLine="200"/>
    </w:pPr>
    <w:rPr>
      <w:rFonts w:ascii="宋体" w:hAnsi="宋体" w:cs="宋体"/>
      <w:sz w:val="24"/>
    </w:rPr>
  </w:style>
  <w:style w:type="paragraph" w:styleId="a5">
    <w:name w:val="Balloon Text"/>
    <w:basedOn w:val="a"/>
    <w:link w:val="Char2"/>
    <w:uiPriority w:val="99"/>
    <w:semiHidden/>
    <w:unhideWhenUsed/>
    <w:rsid w:val="003D00AE"/>
    <w:rPr>
      <w:sz w:val="18"/>
      <w:szCs w:val="18"/>
    </w:rPr>
  </w:style>
  <w:style w:type="character" w:customStyle="1" w:styleId="Char2">
    <w:name w:val="批注框文本 Char"/>
    <w:basedOn w:val="a0"/>
    <w:link w:val="a5"/>
    <w:uiPriority w:val="99"/>
    <w:semiHidden/>
    <w:rsid w:val="003D00AE"/>
    <w:rPr>
      <w:rFonts w:ascii="Times New Roman" w:eastAsia="宋体" w:hAnsi="Times New Roman" w:cs="Times New Roman"/>
      <w:sz w:val="18"/>
      <w:szCs w:val="18"/>
    </w:rPr>
  </w:style>
  <w:style w:type="paragraph" w:customStyle="1" w:styleId="4">
    <w:name w:val="4正文"/>
    <w:basedOn w:val="a"/>
    <w:qFormat/>
    <w:rsid w:val="007519D3"/>
    <w:pPr>
      <w:widowControl/>
      <w:adjustRightInd w:val="0"/>
      <w:snapToGrid w:val="0"/>
      <w:spacing w:line="480" w:lineRule="exact"/>
      <w:ind w:firstLineChars="200" w:firstLine="200"/>
      <w:jc w:val="left"/>
    </w:pPr>
    <w:rPr>
      <w:rFonts w:cs="宋体"/>
      <w:kern w:val="0"/>
      <w:sz w:val="24"/>
      <w:szCs w:val="20"/>
    </w:rPr>
  </w:style>
  <w:style w:type="paragraph" w:styleId="a6">
    <w:name w:val="annotation text"/>
    <w:basedOn w:val="a"/>
    <w:link w:val="Char3"/>
    <w:semiHidden/>
    <w:unhideWhenUsed/>
    <w:qFormat/>
    <w:rsid w:val="00F06D61"/>
    <w:pPr>
      <w:widowControl/>
      <w:adjustRightInd w:val="0"/>
      <w:snapToGrid w:val="0"/>
      <w:spacing w:line="480" w:lineRule="exact"/>
      <w:ind w:firstLineChars="200" w:firstLine="200"/>
      <w:jc w:val="left"/>
    </w:pPr>
    <w:rPr>
      <w:rFonts w:eastAsia="仿宋"/>
      <w:kern w:val="0"/>
      <w:sz w:val="24"/>
      <w:szCs w:val="22"/>
    </w:rPr>
  </w:style>
  <w:style w:type="character" w:customStyle="1" w:styleId="Char3">
    <w:name w:val="批注文字 Char"/>
    <w:basedOn w:val="a0"/>
    <w:link w:val="a6"/>
    <w:uiPriority w:val="99"/>
    <w:semiHidden/>
    <w:rsid w:val="00F06D61"/>
    <w:rPr>
      <w:rFonts w:ascii="Times New Roman" w:eastAsia="仿宋" w:hAnsi="Times New Roman" w:cs="Times New Roman"/>
      <w:kern w:val="0"/>
      <w:sz w:val="24"/>
    </w:rPr>
  </w:style>
  <w:style w:type="character" w:styleId="a7">
    <w:name w:val="annotation reference"/>
    <w:basedOn w:val="a0"/>
    <w:unhideWhenUsed/>
    <w:qFormat/>
    <w:rsid w:val="00F06D61"/>
    <w:rPr>
      <w:sz w:val="21"/>
      <w:szCs w:val="21"/>
    </w:rPr>
  </w:style>
  <w:style w:type="character" w:customStyle="1" w:styleId="Char4">
    <w:name w:val="正文缩进 Char"/>
    <w:link w:val="a8"/>
    <w:rsid w:val="0063629E"/>
    <w:rPr>
      <w:rFonts w:eastAsia="宋体"/>
    </w:rPr>
  </w:style>
  <w:style w:type="paragraph" w:styleId="a8">
    <w:name w:val="Normal Indent"/>
    <w:basedOn w:val="a"/>
    <w:link w:val="Char4"/>
    <w:rsid w:val="0063629E"/>
    <w:pPr>
      <w:ind w:firstLine="420"/>
    </w:pPr>
    <w:rPr>
      <w:rFonts w:asciiTheme="minorHAnsi" w:hAnsiTheme="minorHAnsi" w:cstheme="minorBidi"/>
      <w:szCs w:val="22"/>
    </w:rPr>
  </w:style>
  <w:style w:type="paragraph" w:customStyle="1" w:styleId="a9">
    <w:name w:val="第正"/>
    <w:basedOn w:val="a"/>
    <w:rsid w:val="0063629E"/>
    <w:pPr>
      <w:spacing w:line="360" w:lineRule="auto"/>
      <w:ind w:firstLineChars="200" w:firstLine="640"/>
    </w:pPr>
    <w:rPr>
      <w:sz w:val="24"/>
      <w:szCs w:val="20"/>
    </w:rPr>
  </w:style>
  <w:style w:type="character" w:customStyle="1" w:styleId="Char5">
    <w:name w:val="正文文本 Char"/>
    <w:link w:val="aa"/>
    <w:uiPriority w:val="99"/>
    <w:rsid w:val="00841C7A"/>
    <w:rPr>
      <w:rFonts w:ascii="Times New Roman" w:hAnsi="Times New Roman"/>
      <w:szCs w:val="24"/>
    </w:rPr>
  </w:style>
  <w:style w:type="paragraph" w:styleId="aa">
    <w:name w:val="Body Text"/>
    <w:basedOn w:val="a"/>
    <w:link w:val="Char5"/>
    <w:uiPriority w:val="99"/>
    <w:unhideWhenUsed/>
    <w:rsid w:val="00841C7A"/>
    <w:pPr>
      <w:spacing w:after="120"/>
    </w:pPr>
    <w:rPr>
      <w:rFonts w:eastAsiaTheme="minorEastAsia" w:cstheme="minorBidi"/>
    </w:rPr>
  </w:style>
  <w:style w:type="character" w:customStyle="1" w:styleId="Char10">
    <w:name w:val="正文文本 Char1"/>
    <w:basedOn w:val="a0"/>
    <w:uiPriority w:val="99"/>
    <w:semiHidden/>
    <w:rsid w:val="00841C7A"/>
    <w:rPr>
      <w:rFonts w:ascii="Times New Roman" w:eastAsia="宋体" w:hAnsi="Times New Roman" w:cs="Times New Roman"/>
      <w:szCs w:val="24"/>
    </w:rPr>
  </w:style>
  <w:style w:type="paragraph" w:styleId="ab">
    <w:name w:val="annotation subject"/>
    <w:basedOn w:val="a6"/>
    <w:next w:val="a6"/>
    <w:link w:val="Char6"/>
    <w:uiPriority w:val="99"/>
    <w:semiHidden/>
    <w:unhideWhenUsed/>
    <w:rsid w:val="000C0CD4"/>
    <w:pPr>
      <w:widowControl w:val="0"/>
      <w:adjustRightInd/>
      <w:snapToGrid/>
      <w:spacing w:line="240" w:lineRule="auto"/>
      <w:ind w:firstLineChars="0" w:firstLine="0"/>
    </w:pPr>
    <w:rPr>
      <w:rFonts w:eastAsia="宋体"/>
      <w:b/>
      <w:bCs/>
      <w:kern w:val="2"/>
      <w:sz w:val="21"/>
      <w:szCs w:val="24"/>
    </w:rPr>
  </w:style>
  <w:style w:type="character" w:customStyle="1" w:styleId="Char6">
    <w:name w:val="批注主题 Char"/>
    <w:basedOn w:val="Char3"/>
    <w:link w:val="ab"/>
    <w:uiPriority w:val="99"/>
    <w:semiHidden/>
    <w:rsid w:val="000C0CD4"/>
    <w:rPr>
      <w:rFonts w:ascii="Times New Roman" w:eastAsia="宋体" w:hAnsi="Times New Roman" w:cs="Times New Roman"/>
      <w:b/>
      <w:bCs/>
      <w:kern w:val="0"/>
      <w:sz w:val="24"/>
      <w:szCs w:val="24"/>
    </w:rPr>
  </w:style>
  <w:style w:type="paragraph" w:styleId="ac">
    <w:name w:val="Body Text Indent"/>
    <w:basedOn w:val="a"/>
    <w:link w:val="Char7"/>
    <w:uiPriority w:val="99"/>
    <w:semiHidden/>
    <w:unhideWhenUsed/>
    <w:rsid w:val="00B8277E"/>
    <w:pPr>
      <w:spacing w:after="120"/>
      <w:ind w:leftChars="200" w:left="420"/>
    </w:pPr>
  </w:style>
  <w:style w:type="character" w:customStyle="1" w:styleId="Char7">
    <w:name w:val="正文文本缩进 Char"/>
    <w:basedOn w:val="a0"/>
    <w:link w:val="ac"/>
    <w:uiPriority w:val="99"/>
    <w:semiHidden/>
    <w:rsid w:val="00B8277E"/>
    <w:rPr>
      <w:rFonts w:ascii="Times New Roman" w:eastAsia="宋体" w:hAnsi="Times New Roman" w:cs="Times New Roman"/>
      <w:szCs w:val="24"/>
    </w:rPr>
  </w:style>
  <w:style w:type="paragraph" w:styleId="2">
    <w:name w:val="Body Text First Indent 2"/>
    <w:basedOn w:val="ac"/>
    <w:link w:val="2Char"/>
    <w:uiPriority w:val="99"/>
    <w:semiHidden/>
    <w:unhideWhenUsed/>
    <w:rsid w:val="00B8277E"/>
    <w:pPr>
      <w:ind w:firstLineChars="200" w:firstLine="420"/>
    </w:pPr>
  </w:style>
  <w:style w:type="character" w:customStyle="1" w:styleId="2Char">
    <w:name w:val="正文首行缩进 2 Char"/>
    <w:basedOn w:val="Char7"/>
    <w:link w:val="2"/>
    <w:uiPriority w:val="99"/>
    <w:semiHidden/>
    <w:rsid w:val="00B8277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D494D-D110-44D0-92E3-C9608CDE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2396</TotalTime>
  <Pages>3</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无 名氏</dc:creator>
  <cp:keywords/>
  <dc:description/>
  <cp:lastModifiedBy>韩磊</cp:lastModifiedBy>
  <cp:revision>348</cp:revision>
  <cp:lastPrinted>2020-04-24T01:51:00Z</cp:lastPrinted>
  <dcterms:created xsi:type="dcterms:W3CDTF">2018-06-06T09:06:00Z</dcterms:created>
  <dcterms:modified xsi:type="dcterms:W3CDTF">2020-09-02T06:41:00Z</dcterms:modified>
</cp:coreProperties>
</file>